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23D5E" w14:textId="6FCE5A11" w:rsidR="00F14F86" w:rsidRDefault="00F14F86" w:rsidP="00F14F86">
      <w:pPr>
        <w:spacing w:line="0" w:lineRule="atLeast"/>
        <w:jc w:val="right"/>
        <w:rPr>
          <w:rFonts w:ascii="Times New Roman" w:eastAsia="Times New Roman" w:hAnsi="Times New Roman" w:cs="Times New Roman"/>
          <w:i/>
        </w:rPr>
      </w:pPr>
      <w:bookmarkStart w:id="0" w:name="page1"/>
      <w:bookmarkStart w:id="1" w:name="_GoBack"/>
      <w:bookmarkEnd w:id="0"/>
      <w:bookmarkEnd w:id="1"/>
      <w:r w:rsidRPr="00D90F55">
        <w:rPr>
          <w:rFonts w:ascii="Times New Roman" w:eastAsia="Times New Roman" w:hAnsi="Times New Roman" w:cs="Times New Roman"/>
          <w:i/>
        </w:rPr>
        <w:t>Załącznik nr 2 do uchwały Nr 5 Senatu UMK z dnia 5 lutego 2019 r.</w:t>
      </w:r>
    </w:p>
    <w:p w14:paraId="5A622F51" w14:textId="03BE1B0F" w:rsidR="00F14F86" w:rsidRDefault="00F14F86" w:rsidP="00F14F86">
      <w:pPr>
        <w:spacing w:line="0" w:lineRule="atLeast"/>
        <w:jc w:val="right"/>
        <w:rPr>
          <w:rFonts w:ascii="Times New Roman" w:eastAsia="Times New Roman" w:hAnsi="Times New Roman" w:cs="Times New Roman"/>
          <w:i/>
        </w:rPr>
      </w:pPr>
    </w:p>
    <w:p w14:paraId="2F20BFC1" w14:textId="77777777" w:rsidR="00F14F86" w:rsidRPr="00D90F55" w:rsidRDefault="00F14F86" w:rsidP="00F14F86">
      <w:pPr>
        <w:spacing w:line="0" w:lineRule="atLeast"/>
        <w:jc w:val="right"/>
        <w:rPr>
          <w:rFonts w:ascii="Times New Roman" w:eastAsia="Times New Roman" w:hAnsi="Times New Roman" w:cs="Times New Roman"/>
          <w:i/>
        </w:rPr>
      </w:pPr>
    </w:p>
    <w:tbl>
      <w:tblPr>
        <w:tblW w:w="916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1"/>
        <w:gridCol w:w="3458"/>
      </w:tblGrid>
      <w:tr w:rsidR="001D77E4" w14:paraId="2234B125" w14:textId="052303C7" w:rsidTr="001D77E4">
        <w:trPr>
          <w:trHeight w:val="321"/>
        </w:trPr>
        <w:tc>
          <w:tcPr>
            <w:tcW w:w="5711" w:type="dxa"/>
          </w:tcPr>
          <w:p w14:paraId="4AE083FF" w14:textId="32E40A47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Wydział prowadzący studia:</w:t>
            </w:r>
          </w:p>
        </w:tc>
        <w:tc>
          <w:tcPr>
            <w:tcW w:w="3458" w:type="dxa"/>
          </w:tcPr>
          <w:p w14:paraId="2B548B63" w14:textId="09A6FA33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Wydział Nauk o Zdrowiu</w:t>
            </w:r>
          </w:p>
        </w:tc>
      </w:tr>
      <w:tr w:rsidR="001D77E4" w14:paraId="140B2118" w14:textId="77777777" w:rsidTr="001D77E4">
        <w:trPr>
          <w:trHeight w:val="431"/>
        </w:trPr>
        <w:tc>
          <w:tcPr>
            <w:tcW w:w="5711" w:type="dxa"/>
          </w:tcPr>
          <w:p w14:paraId="3E848468" w14:textId="0FAD9149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Kierunek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na którym są prowadzone studia:</w:t>
            </w:r>
          </w:p>
        </w:tc>
        <w:tc>
          <w:tcPr>
            <w:tcW w:w="3458" w:type="dxa"/>
          </w:tcPr>
          <w:p w14:paraId="7CD860EB" w14:textId="1CF5B38A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FIZJOTERAPIA</w:t>
            </w:r>
          </w:p>
        </w:tc>
      </w:tr>
      <w:tr w:rsidR="001D77E4" w14:paraId="61DA7BD2" w14:textId="77777777" w:rsidTr="001D77E4">
        <w:trPr>
          <w:trHeight w:val="443"/>
        </w:trPr>
        <w:tc>
          <w:tcPr>
            <w:tcW w:w="5711" w:type="dxa"/>
          </w:tcPr>
          <w:p w14:paraId="36612701" w14:textId="26964BE0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Poziom studiów/Poziom Polskiej Ramy Kwalifikacji:</w:t>
            </w:r>
          </w:p>
        </w:tc>
        <w:tc>
          <w:tcPr>
            <w:tcW w:w="3458" w:type="dxa"/>
          </w:tcPr>
          <w:p w14:paraId="48222B0D" w14:textId="013C9EF7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jednolite studia magisterskie</w:t>
            </w:r>
            <w:r w:rsidRPr="00D90F55"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  <w:t>/poziom 7</w:t>
            </w:r>
          </w:p>
        </w:tc>
      </w:tr>
      <w:tr w:rsidR="001D77E4" w14:paraId="6620DFE2" w14:textId="77777777" w:rsidTr="001D77E4">
        <w:trPr>
          <w:trHeight w:val="443"/>
        </w:trPr>
        <w:tc>
          <w:tcPr>
            <w:tcW w:w="5711" w:type="dxa"/>
          </w:tcPr>
          <w:p w14:paraId="16D9D16A" w14:textId="5F4AA6E0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Profil studiów:</w:t>
            </w:r>
          </w:p>
        </w:tc>
        <w:tc>
          <w:tcPr>
            <w:tcW w:w="3458" w:type="dxa"/>
          </w:tcPr>
          <w:p w14:paraId="3D439E68" w14:textId="7237BB95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ogólnoakademicki</w:t>
            </w:r>
          </w:p>
        </w:tc>
      </w:tr>
      <w:tr w:rsidR="001D77E4" w14:paraId="566E4B63" w14:textId="77777777" w:rsidTr="001D77E4">
        <w:trPr>
          <w:trHeight w:val="542"/>
        </w:trPr>
        <w:tc>
          <w:tcPr>
            <w:tcW w:w="5711" w:type="dxa"/>
          </w:tcPr>
          <w:p w14:paraId="45998B7C" w14:textId="695290BC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Tytuł zawodowy uzyskiwany przez absolwenta:</w:t>
            </w:r>
          </w:p>
        </w:tc>
        <w:tc>
          <w:tcPr>
            <w:tcW w:w="3458" w:type="dxa"/>
          </w:tcPr>
          <w:p w14:paraId="2E88F00F" w14:textId="157BA374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magister</w:t>
            </w:r>
          </w:p>
        </w:tc>
      </w:tr>
    </w:tbl>
    <w:p w14:paraId="7B3EF534" w14:textId="314EDBE7" w:rsidR="00F14F86" w:rsidRDefault="00F14F86"/>
    <w:p w14:paraId="39570A94" w14:textId="5B3DAB8D" w:rsidR="001D77E4" w:rsidRDefault="001D77E4"/>
    <w:tbl>
      <w:tblPr>
        <w:tblW w:w="1019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24"/>
        <w:gridCol w:w="4702"/>
        <w:gridCol w:w="3421"/>
        <w:gridCol w:w="17"/>
      </w:tblGrid>
      <w:tr w:rsidR="001D77E4" w14:paraId="221F02D6" w14:textId="3BCB2C99" w:rsidTr="00270268">
        <w:trPr>
          <w:gridAfter w:val="1"/>
          <w:wAfter w:w="17" w:type="dxa"/>
          <w:trHeight w:val="1340"/>
        </w:trPr>
        <w:tc>
          <w:tcPr>
            <w:tcW w:w="2055" w:type="dxa"/>
            <w:gridSpan w:val="2"/>
          </w:tcPr>
          <w:p w14:paraId="4E7C952F" w14:textId="77777777" w:rsidR="001D77E4" w:rsidRDefault="001D77E4" w:rsidP="001D77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F55">
              <w:rPr>
                <w:rFonts w:ascii="Times New Roman" w:eastAsia="Times New Roman" w:hAnsi="Times New Roman" w:cs="Times New Roman"/>
                <w:b/>
              </w:rPr>
              <w:t>Kod składnika opisu</w:t>
            </w:r>
          </w:p>
          <w:p w14:paraId="2F63C8E7" w14:textId="75963337" w:rsidR="001D77E4" w:rsidRPr="001D77E4" w:rsidRDefault="001D77E4" w:rsidP="001D77E4">
            <w:pPr>
              <w:jc w:val="center"/>
              <w:rPr>
                <w:rFonts w:ascii="Times New Roman" w:eastAsia="Times New Roman" w:hAnsi="Times New Roman" w:cs="Times New Roman"/>
                <w:b/>
                <w:w w:val="98"/>
              </w:rPr>
            </w:pPr>
            <w:r w:rsidRPr="00D90F55">
              <w:rPr>
                <w:rFonts w:ascii="Times New Roman" w:eastAsia="Times New Roman" w:hAnsi="Times New Roman" w:cs="Times New Roman"/>
                <w:b/>
              </w:rPr>
              <w:t>Polskiej Ramy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90F55">
              <w:rPr>
                <w:rFonts w:ascii="Times New Roman" w:eastAsia="Times New Roman" w:hAnsi="Times New Roman" w:cs="Times New Roman"/>
                <w:b/>
                <w:w w:val="99"/>
              </w:rPr>
              <w:t>Kwalifikacji –</w:t>
            </w:r>
            <w:r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D90F55">
              <w:rPr>
                <w:rFonts w:ascii="Times New Roman" w:eastAsia="Times New Roman" w:hAnsi="Times New Roman" w:cs="Times New Roman"/>
                <w:b/>
                <w:w w:val="98"/>
              </w:rPr>
              <w:t>charakterystyki</w:t>
            </w:r>
            <w:r>
              <w:rPr>
                <w:rFonts w:ascii="Times New Roman" w:eastAsia="Times New Roman" w:hAnsi="Times New Roman" w:cs="Times New Roman"/>
                <w:b/>
                <w:w w:val="98"/>
              </w:rPr>
              <w:t xml:space="preserve"> </w:t>
            </w:r>
            <w:r w:rsidRPr="00D90F55">
              <w:rPr>
                <w:rFonts w:ascii="Times New Roman" w:eastAsia="Times New Roman" w:hAnsi="Times New Roman" w:cs="Times New Roman"/>
                <w:b/>
                <w:w w:val="99"/>
              </w:rPr>
              <w:t>szczegółowe P7S</w:t>
            </w:r>
          </w:p>
        </w:tc>
        <w:tc>
          <w:tcPr>
            <w:tcW w:w="4702" w:type="dxa"/>
          </w:tcPr>
          <w:p w14:paraId="1BB2F30F" w14:textId="77777777" w:rsidR="001D77E4" w:rsidRDefault="001D77E4" w:rsidP="001D77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976916" w14:textId="77777777" w:rsidR="001D77E4" w:rsidRDefault="001D77E4" w:rsidP="001D77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F489A7" w14:textId="3B233AE6" w:rsidR="001D77E4" w:rsidRDefault="001D77E4" w:rsidP="001D77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F55">
              <w:rPr>
                <w:rFonts w:ascii="Times New Roman" w:eastAsia="Times New Roman" w:hAnsi="Times New Roman" w:cs="Times New Roman"/>
                <w:b/>
              </w:rPr>
              <w:t>Kierunkowe efekty uczenia się</w:t>
            </w:r>
          </w:p>
          <w:p w14:paraId="0B6B9E30" w14:textId="7C3FA6F2" w:rsidR="001D77E4" w:rsidRDefault="001D77E4" w:rsidP="001D77E4">
            <w:pPr>
              <w:jc w:val="center"/>
            </w:pPr>
            <w:r w:rsidRPr="00D90F55">
              <w:rPr>
                <w:rFonts w:ascii="Times New Roman" w:eastAsia="Times New Roman" w:hAnsi="Times New Roman" w:cs="Times New Roman"/>
                <w:b/>
                <w:w w:val="99"/>
              </w:rPr>
              <w:t>(symbol i opis)</w:t>
            </w:r>
          </w:p>
        </w:tc>
        <w:tc>
          <w:tcPr>
            <w:tcW w:w="3421" w:type="dxa"/>
          </w:tcPr>
          <w:p w14:paraId="026AF684" w14:textId="77777777" w:rsidR="001D77E4" w:rsidRDefault="001D77E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73073C5" w14:textId="5C7FDEBF" w:rsidR="001D77E4" w:rsidRDefault="001D77E4" w:rsidP="00F42B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F55">
              <w:rPr>
                <w:rFonts w:ascii="Times New Roman" w:eastAsia="Times New Roman" w:hAnsi="Times New Roman" w:cs="Times New Roman"/>
                <w:b/>
              </w:rPr>
              <w:t>Nazwa przedmiotu</w:t>
            </w:r>
          </w:p>
          <w:p w14:paraId="7C7ACFC8" w14:textId="18D63AB7" w:rsidR="001D77E4" w:rsidRPr="001D77E4" w:rsidRDefault="001D77E4" w:rsidP="00F42B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F55">
              <w:rPr>
                <w:rFonts w:ascii="Times New Roman" w:eastAsia="Times New Roman" w:hAnsi="Times New Roman" w:cs="Times New Roman"/>
                <w:b/>
                <w:w w:val="99"/>
              </w:rPr>
              <w:t>z programu studiów</w:t>
            </w:r>
          </w:p>
        </w:tc>
      </w:tr>
      <w:tr w:rsidR="001D77E4" w14:paraId="45427CEB" w14:textId="77777777" w:rsidTr="00270268">
        <w:trPr>
          <w:trHeight w:val="271"/>
        </w:trPr>
        <w:tc>
          <w:tcPr>
            <w:tcW w:w="10195" w:type="dxa"/>
            <w:gridSpan w:val="5"/>
            <w:shd w:val="clear" w:color="auto" w:fill="D9D9D9" w:themeFill="background1" w:themeFillShade="D9"/>
          </w:tcPr>
          <w:p w14:paraId="662219BE" w14:textId="07831994" w:rsidR="001D77E4" w:rsidRPr="00F42B26" w:rsidRDefault="00F42B26" w:rsidP="00F42B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B26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</w:tr>
      <w:tr w:rsidR="001D77E4" w14:paraId="2788F3E5" w14:textId="5868673C" w:rsidTr="00270268">
        <w:trPr>
          <w:trHeight w:val="333"/>
        </w:trPr>
        <w:tc>
          <w:tcPr>
            <w:tcW w:w="2031" w:type="dxa"/>
          </w:tcPr>
          <w:p w14:paraId="13D59CD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92C99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0CC0E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08AA53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6DEAE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D37DAC" w14:textId="11F01BF9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24001B6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65424C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2EF0CE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7B4DFE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2BCA53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EFF859" w14:textId="7A1AC3BB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 opisuje procesy biologiczne oraz biochemiczne na poziomie komórkowym, narządowym i ustrojowym w warunkach fizjologicznych i w przypadkach zaburzeń rozwoju i funkcjonowania</w:t>
            </w:r>
          </w:p>
        </w:tc>
        <w:tc>
          <w:tcPr>
            <w:tcW w:w="3438" w:type="dxa"/>
            <w:gridSpan w:val="2"/>
          </w:tcPr>
          <w:p w14:paraId="34A27804" w14:textId="77777777" w:rsidR="00F42B26" w:rsidRPr="009E7E4A" w:rsidRDefault="00F42B26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61D8890E" w14:textId="47D754E0" w:rsidR="001D77E4" w:rsidRPr="009E7E4A" w:rsidRDefault="00F42B26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6CEB9703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2D1CD9FE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79AA0059" w14:textId="77777777" w:rsidR="00505E0F" w:rsidRPr="009E7E4A" w:rsidRDefault="00505E0F" w:rsidP="00505E0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2ADFF5F6" w14:textId="1FE72521" w:rsidR="00037CC2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6C2EC7D9" w14:textId="77777777" w:rsidR="0019499D" w:rsidRPr="009E7E4A" w:rsidRDefault="0019499D" w:rsidP="0019499D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574DD1E1" w14:textId="5408FDC0" w:rsidR="00F9766D" w:rsidRPr="009E7E4A" w:rsidRDefault="00F9766D" w:rsidP="00F9766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0A855A12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3CADF023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089EDE1C" w14:textId="043D87E2" w:rsidR="00F42B26" w:rsidRDefault="00C75E78" w:rsidP="009E7E4A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Urologia</w:t>
            </w:r>
            <w:proofErr w:type="spellEnd"/>
          </w:p>
          <w:p w14:paraId="47929D07" w14:textId="62E3907F" w:rsidR="00252DEF" w:rsidRDefault="00252DEF" w:rsidP="009E7E4A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Terapia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manualna</w:t>
            </w:r>
            <w:proofErr w:type="spellEnd"/>
          </w:p>
          <w:p w14:paraId="384D4CFA" w14:textId="01F0A963" w:rsidR="0045237F" w:rsidRPr="009E7E4A" w:rsidRDefault="0045237F" w:rsidP="009E7E4A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1D77E4" w14:paraId="3962C9A5" w14:textId="77777777" w:rsidTr="00270268">
        <w:trPr>
          <w:trHeight w:val="320"/>
        </w:trPr>
        <w:tc>
          <w:tcPr>
            <w:tcW w:w="2031" w:type="dxa"/>
          </w:tcPr>
          <w:p w14:paraId="78E9DBF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287B5E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701C7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1CCC10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43E98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494CBB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0B72B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180AF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6313A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9F0B1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52C8A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DCB63D8" w14:textId="5CB816E2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3F1EFA8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34BC2C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456533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B856B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CA73B2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DAB167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3F8811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A9A7A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74DE58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BFBB6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B8B28C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C22ABC" w14:textId="2F8424F9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K_W02 -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opisuje budowę i funkcje organizmu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człowieka, ze szczególnym uwzględnieniem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układu mięśniowo-szkieletowego i nerwowego</w:t>
            </w:r>
          </w:p>
        </w:tc>
        <w:tc>
          <w:tcPr>
            <w:tcW w:w="3438" w:type="dxa"/>
            <w:gridSpan w:val="2"/>
          </w:tcPr>
          <w:p w14:paraId="334FD632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Kinezjologia</w:t>
            </w:r>
          </w:p>
          <w:p w14:paraId="12873E58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7D881769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431E0EA6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Antropometria</w:t>
            </w:r>
          </w:p>
          <w:p w14:paraId="3E529546" w14:textId="77777777" w:rsidR="001D77E4" w:rsidRPr="009E7E4A" w:rsidRDefault="00A355E5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01356C06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0816EF0D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Geriatria</w:t>
            </w:r>
          </w:p>
          <w:p w14:paraId="169F3B9A" w14:textId="77777777" w:rsidR="00A355E5" w:rsidRPr="009E7E4A" w:rsidRDefault="00A355E5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395452AE" w14:textId="77777777" w:rsidR="00037CC2" w:rsidRPr="009E7E4A" w:rsidRDefault="00CF350E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72F4BE64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269E15F2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43E34668" w14:textId="77777777" w:rsidR="00505E0F" w:rsidRPr="009E7E4A" w:rsidRDefault="00505E0F" w:rsidP="00505E0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409BCFB9" w14:textId="77777777" w:rsidR="00ED7002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3AF49659" w14:textId="77777777" w:rsidR="00022219" w:rsidRPr="009E7E4A" w:rsidRDefault="00ED7002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Biomechanika</w:t>
            </w:r>
            <w:r w:rsidR="00CF350E" w:rsidRPr="009E7E4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</w:r>
            <w:r w:rsidR="00022219"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Fizjoterapia Ogólna</w:t>
            </w:r>
          </w:p>
          <w:p w14:paraId="6CDBFC11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56FC643C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5F078531" w14:textId="77777777" w:rsidR="005913AA" w:rsidRPr="009E7E4A" w:rsidRDefault="005913AA" w:rsidP="00591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Anatomia Prawidłowa </w:t>
            </w:r>
          </w:p>
          <w:p w14:paraId="5E5F1089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Chirurgia </w:t>
            </w:r>
          </w:p>
          <w:p w14:paraId="5D10DE26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634256C2" w14:textId="77777777" w:rsidR="00C75E78" w:rsidRPr="009E7E4A" w:rsidRDefault="00C75E78" w:rsidP="00C75E78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Urologia</w:t>
            </w:r>
          </w:p>
          <w:p w14:paraId="58F0A654" w14:textId="77777777" w:rsidR="00C30763" w:rsidRPr="009E7E4A" w:rsidRDefault="00C30763" w:rsidP="00C30763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palpacyjna i rentgenowska</w:t>
            </w:r>
          </w:p>
          <w:p w14:paraId="29EE6343" w14:textId="54389E83" w:rsidR="00CF350E" w:rsidRPr="009E7E4A" w:rsidRDefault="00CF350E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7E4" w14:paraId="2E004719" w14:textId="77777777" w:rsidTr="00270268">
        <w:trPr>
          <w:trHeight w:val="308"/>
        </w:trPr>
        <w:tc>
          <w:tcPr>
            <w:tcW w:w="2031" w:type="dxa"/>
          </w:tcPr>
          <w:p w14:paraId="3573B53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1CD20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1AC43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F39D54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BFFC65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D56E3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F80B0D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6286B3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DF3E4E8" w14:textId="170E2EDC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10AABCC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FC121B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1334EE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4DE09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51209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204447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E824FC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B637F1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0A18A1A" w14:textId="083A9B46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K_W03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wyjaśnia wpływ środowiska na </w:t>
            </w:r>
            <w:r w:rsidRPr="009E7E4A">
              <w:rPr>
                <w:rFonts w:ascii="Times New Roman" w:eastAsia="Times New Roman" w:hAnsi="Times New Roman" w:cs="Times New Roman"/>
                <w:w w:val="98"/>
              </w:rPr>
              <w:t>organizm człowieka</w:t>
            </w:r>
          </w:p>
        </w:tc>
        <w:tc>
          <w:tcPr>
            <w:tcW w:w="3438" w:type="dxa"/>
            <w:gridSpan w:val="2"/>
          </w:tcPr>
          <w:p w14:paraId="6D72C9E3" w14:textId="77777777" w:rsidR="00B50701" w:rsidRPr="009E7E4A" w:rsidRDefault="00B50701" w:rsidP="00A25709">
            <w:pPr>
              <w:spacing w:line="228" w:lineRule="exac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Biofizyka</w:t>
            </w:r>
          </w:p>
          <w:p w14:paraId="2E4D3888" w14:textId="77777777" w:rsidR="001D77E4" w:rsidRPr="009E7E4A" w:rsidRDefault="00B50701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Fizjoprofilaktyka</w:t>
            </w:r>
          </w:p>
          <w:p w14:paraId="7E73A4C9" w14:textId="77777777" w:rsidR="00B50701" w:rsidRPr="009E7E4A" w:rsidRDefault="00B50701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38972F0B" w14:textId="77777777" w:rsidR="00B50701" w:rsidRPr="009E7E4A" w:rsidRDefault="00B50701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Ergonomia</w:t>
            </w:r>
          </w:p>
          <w:p w14:paraId="6DCA2A91" w14:textId="77777777" w:rsidR="00B50701" w:rsidRPr="009E7E4A" w:rsidRDefault="00B50701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Profilaktyka chorób zawodowych</w:t>
            </w:r>
          </w:p>
          <w:p w14:paraId="205E2EBB" w14:textId="77777777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Demografia i epidemilogia</w:t>
            </w:r>
          </w:p>
          <w:p w14:paraId="58338E0E" w14:textId="3238F2B9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02E4AABB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7FFBC3F4" w14:textId="110597D4" w:rsidR="00505E0F" w:rsidRPr="009E7E4A" w:rsidRDefault="00505E0F" w:rsidP="00505E0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1E9E640E" w14:textId="367C3826" w:rsidR="0019499D" w:rsidRPr="009E7E4A" w:rsidRDefault="0019499D" w:rsidP="00505E0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4DC4685E" w14:textId="26AE07D6" w:rsidR="00037CC2" w:rsidRPr="009E7E4A" w:rsidRDefault="00022219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7D6F65CB" w14:textId="09483AB1" w:rsidR="00F9766D" w:rsidRPr="009E7E4A" w:rsidRDefault="00F9766D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7C15D805" w14:textId="77777777" w:rsidR="00BE6E99" w:rsidRPr="009E7E4A" w:rsidRDefault="00BE6E99" w:rsidP="00BE6E9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56BA3684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4825521C" w14:textId="77777777" w:rsidR="00C75E78" w:rsidRPr="009E7E4A" w:rsidRDefault="00C75E78" w:rsidP="00C75E78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Urologia</w:t>
            </w:r>
          </w:p>
          <w:p w14:paraId="35CC5CEE" w14:textId="4D72B6C3" w:rsidR="00BE6E99" w:rsidRPr="009E7E4A" w:rsidRDefault="00E1445D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Szkolenie ogólne w zakresie BHP</w:t>
            </w:r>
          </w:p>
          <w:p w14:paraId="44DA382C" w14:textId="02A9C7F4" w:rsidR="007D7A82" w:rsidRPr="009E7E4A" w:rsidRDefault="007D7A82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Praktyki studenckie</w:t>
            </w:r>
          </w:p>
          <w:p w14:paraId="203BB7A0" w14:textId="287EB7CE" w:rsidR="00037CC2" w:rsidRPr="009E7E4A" w:rsidRDefault="00037CC2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7966F3BD" w14:textId="77777777" w:rsidTr="00270268">
        <w:trPr>
          <w:trHeight w:val="370"/>
        </w:trPr>
        <w:tc>
          <w:tcPr>
            <w:tcW w:w="2031" w:type="dxa"/>
          </w:tcPr>
          <w:p w14:paraId="0283BF7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9DAD1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C1D19C" w14:textId="135421B4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229383A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A8A124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E93027F" w14:textId="102DDD28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K_W04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identyfikuje rodzaje energii </w:t>
            </w:r>
            <w:r w:rsidRPr="009E7E4A">
              <w:rPr>
                <w:rFonts w:ascii="Times New Roman" w:eastAsia="Times New Roman" w:hAnsi="Times New Roman" w:cs="Times New Roman"/>
              </w:rPr>
              <w:t>wykorzystywane w fizjoterapii</w:t>
            </w:r>
          </w:p>
        </w:tc>
        <w:tc>
          <w:tcPr>
            <w:tcW w:w="3438" w:type="dxa"/>
            <w:gridSpan w:val="2"/>
          </w:tcPr>
          <w:p w14:paraId="4AA54CDE" w14:textId="77777777" w:rsidR="001D77E4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4776D6A9" w14:textId="77777777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6A4DB898" w14:textId="77777777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6F5294DF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4E261EA8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70880238" w14:textId="77777777" w:rsidR="00037CC2" w:rsidRPr="009E7E4A" w:rsidRDefault="001917A7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2CCA0A18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0A99704B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48D39E26" w14:textId="5DFDE6B1" w:rsidR="002D71C6" w:rsidRPr="009E7E4A" w:rsidRDefault="002D71C6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7E4" w14:paraId="209831F9" w14:textId="77777777" w:rsidTr="00270268">
        <w:trPr>
          <w:trHeight w:val="210"/>
        </w:trPr>
        <w:tc>
          <w:tcPr>
            <w:tcW w:w="2031" w:type="dxa"/>
          </w:tcPr>
          <w:p w14:paraId="3DE03B64" w14:textId="096772B2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5E53326F" w14:textId="53DFC765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K_W05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opisuje rodzaje, mechanizmy działania i zasady stosowania leków w zabiegach </w:t>
            </w:r>
            <w:r w:rsidRPr="009E7E4A">
              <w:rPr>
                <w:rFonts w:ascii="Times New Roman" w:eastAsia="Times New Roman" w:hAnsi="Times New Roman" w:cs="Times New Roman"/>
              </w:rPr>
              <w:t>fizjoterapeutycznych</w:t>
            </w:r>
          </w:p>
        </w:tc>
        <w:tc>
          <w:tcPr>
            <w:tcW w:w="3438" w:type="dxa"/>
            <w:gridSpan w:val="2"/>
          </w:tcPr>
          <w:p w14:paraId="170BA5FB" w14:textId="77777777" w:rsidR="001D77E4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34EB5C8F" w14:textId="77777777" w:rsidR="00C30763" w:rsidRPr="009E7E4A" w:rsidRDefault="00C30763" w:rsidP="00C3076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38C2B4A0" w14:textId="2D830961" w:rsidR="00C30763" w:rsidRPr="009E7E4A" w:rsidRDefault="00C30763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61797CC0" w14:textId="77777777" w:rsidTr="00270268">
        <w:trPr>
          <w:trHeight w:val="197"/>
        </w:trPr>
        <w:tc>
          <w:tcPr>
            <w:tcW w:w="2031" w:type="dxa"/>
          </w:tcPr>
          <w:p w14:paraId="7F745FE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237C1F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2E26ED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BCC018E" w14:textId="7018CFA2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49ACAA0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1B181D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11AEF9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C6460C1" w14:textId="21CF19BB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prezentuje analizę biomechaniczną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postawy ciała, ruchu w stawach oraz motoryki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człowieka w warunkach prawidłowych i różnych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 zaburzeniach układu ruchu</w:t>
            </w:r>
          </w:p>
        </w:tc>
        <w:tc>
          <w:tcPr>
            <w:tcW w:w="3438" w:type="dxa"/>
            <w:gridSpan w:val="2"/>
          </w:tcPr>
          <w:p w14:paraId="3AC1B288" w14:textId="77777777" w:rsidR="004252AD" w:rsidRPr="009E7E4A" w:rsidRDefault="004252AD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Antropometria</w:t>
            </w:r>
          </w:p>
          <w:p w14:paraId="144F3D39" w14:textId="77777777" w:rsidR="004252AD" w:rsidRPr="009E7E4A" w:rsidRDefault="004252AD" w:rsidP="00A25709">
            <w:pPr>
              <w:spacing w:line="0" w:lineRule="atLeast"/>
              <w:ind w:right="4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24AF0C1F" w14:textId="77777777" w:rsidR="004252AD" w:rsidRPr="009E7E4A" w:rsidRDefault="004252AD" w:rsidP="00A25709">
            <w:pPr>
              <w:spacing w:line="228" w:lineRule="exac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Kinezjologia</w:t>
            </w:r>
          </w:p>
          <w:p w14:paraId="3E122DEA" w14:textId="77777777" w:rsidR="001D77E4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2276A832" w14:textId="77777777" w:rsidR="00022219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3D1F57D6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38CCC3B9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2676B863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18F013C7" w14:textId="77777777" w:rsidR="001917A7" w:rsidRDefault="00E1445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Szkolenie ogólne w zakresie BHP</w:t>
            </w:r>
          </w:p>
          <w:p w14:paraId="41E0A07C" w14:textId="45062CC3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7E4" w14:paraId="154BF3E6" w14:textId="77777777" w:rsidTr="00270268">
        <w:trPr>
          <w:trHeight w:val="468"/>
        </w:trPr>
        <w:tc>
          <w:tcPr>
            <w:tcW w:w="2031" w:type="dxa"/>
          </w:tcPr>
          <w:p w14:paraId="21D54FB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DE2D5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3FEC2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08A2BF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C22B1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5C9C79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690C97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13092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0FCDCE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2F2613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3B12D6" w14:textId="0FB3E204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06F58C2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7962D4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7242D9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D969AC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44A98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46626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8354E7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DC539D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3F7E7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E7CC2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44E4028" w14:textId="13E34C03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K_W07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>opisuje patogenezę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i objawy kliniczne jednostek chorobowych w stopniu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umożliwiającym racjonalne stosowanie metod </w:t>
            </w:r>
            <w:r w:rsidRPr="009E7E4A">
              <w:rPr>
                <w:rFonts w:ascii="Times New Roman" w:eastAsia="Times New Roman" w:hAnsi="Times New Roman" w:cs="Times New Roman"/>
              </w:rPr>
              <w:t>fizjoterapeutycznych</w:t>
            </w:r>
          </w:p>
        </w:tc>
        <w:tc>
          <w:tcPr>
            <w:tcW w:w="3438" w:type="dxa"/>
            <w:gridSpan w:val="2"/>
          </w:tcPr>
          <w:p w14:paraId="491D0BB2" w14:textId="06B76E63" w:rsidR="001D77E4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Choroby cywilizacyjne</w:t>
            </w:r>
          </w:p>
          <w:p w14:paraId="46128A88" w14:textId="79949736" w:rsidR="00653BA0" w:rsidRPr="009E7E4A" w:rsidRDefault="00653BA0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  <w:p w14:paraId="00B26493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Pediatria</w:t>
            </w:r>
          </w:p>
          <w:p w14:paraId="5F88A0BB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Pulmunologia</w:t>
            </w:r>
          </w:p>
          <w:p w14:paraId="4EDB8E8D" w14:textId="4522B41D" w:rsidR="004252AD" w:rsidRPr="009E7E4A" w:rsidRDefault="004252AD" w:rsidP="0045237F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4F72CC45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0213463E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Kinezyterapia</w:t>
            </w:r>
          </w:p>
          <w:p w14:paraId="387A5D77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496066C3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12533117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1C8F0890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784628EF" w14:textId="5C9987FC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Muzykoterapia</w:t>
            </w:r>
          </w:p>
          <w:p w14:paraId="0902B654" w14:textId="48195795" w:rsidR="004252AD" w:rsidRPr="009E7E4A" w:rsidRDefault="004252AD" w:rsidP="0045237F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11B42916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4798FC72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lastRenderedPageBreak/>
              <w:t>Fizjoterapia kliniczna w ortopedii, traumatologii i medycyny sportowej</w:t>
            </w:r>
          </w:p>
          <w:p w14:paraId="2F133A29" w14:textId="384973BE" w:rsidR="004252AD" w:rsidRPr="009E7E4A" w:rsidRDefault="004252A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74EA1C42" w14:textId="35A50C0F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17CC6807" w14:textId="4B2FAC9F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5ACD8DF9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4C4B2E18" w14:textId="77777777" w:rsidR="00850EA8" w:rsidRPr="009E7E4A" w:rsidRDefault="00850EA8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451238AC" w14:textId="77777777" w:rsidR="004252AD" w:rsidRPr="009E7E4A" w:rsidRDefault="00CF350E" w:rsidP="0045237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6714FD91" w14:textId="77777777" w:rsidR="00037CC2" w:rsidRPr="009E7E4A" w:rsidRDefault="00037CC2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19BCB816" w14:textId="77777777" w:rsidR="00037CC2" w:rsidRPr="009E7E4A" w:rsidRDefault="00037CC2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7C73A98E" w14:textId="77777777" w:rsidR="00037CC2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3899DFB1" w14:textId="77777777" w:rsidR="00396B77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6E3A1228" w14:textId="77777777" w:rsidR="00B14FD2" w:rsidRPr="009E7E4A" w:rsidRDefault="00B14FD2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44D77780" w14:textId="13FAA752" w:rsidR="0019499D" w:rsidRPr="009E7E4A" w:rsidRDefault="0019499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Język obcy</w:t>
            </w:r>
          </w:p>
          <w:p w14:paraId="0071D7A0" w14:textId="77777777" w:rsidR="00375C16" w:rsidRPr="009E7E4A" w:rsidRDefault="00375C16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11F1B322" w14:textId="04C7A1E9" w:rsidR="00375C16" w:rsidRPr="009E7E4A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4ED48E5A" w14:textId="77777777" w:rsidR="00022219" w:rsidRPr="009E7E4A" w:rsidRDefault="000222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46EC4A4F" w14:textId="77777777" w:rsidR="00022219" w:rsidRPr="009E7E4A" w:rsidRDefault="00022219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10E33089" w14:textId="77777777" w:rsidR="001917A7" w:rsidRPr="009E7E4A" w:rsidRDefault="001917A7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47A4B96C" w14:textId="77777777" w:rsidR="00375C16" w:rsidRPr="009E7E4A" w:rsidRDefault="00375C16" w:rsidP="0045237F">
            <w:pPr>
              <w:pStyle w:val="Domylni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000A5102" w14:textId="77777777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Chirurgia </w:t>
            </w:r>
          </w:p>
          <w:p w14:paraId="4E90DEAA" w14:textId="77777777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29EC6B59" w14:textId="77777777" w:rsidR="005913AA" w:rsidRPr="009E7E4A" w:rsidRDefault="005913A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702E5AD1" w14:textId="77777777" w:rsidR="0019499D" w:rsidRPr="009E7E4A" w:rsidRDefault="0019499D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756E4457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0F61AC29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2BFDC966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70F785A7" w14:textId="77777777" w:rsidR="0019499D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62CF59AB" w14:textId="77777777" w:rsidR="00C75E78" w:rsidRPr="009E7E4A" w:rsidRDefault="00C75E78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Urologia</w:t>
            </w:r>
            <w:proofErr w:type="spellEnd"/>
          </w:p>
          <w:p w14:paraId="79B0163D" w14:textId="77777777" w:rsidR="00252DEF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Terapia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manualna</w:t>
            </w:r>
            <w:proofErr w:type="spellEnd"/>
          </w:p>
          <w:p w14:paraId="79002302" w14:textId="5A65082D" w:rsidR="00C75E78" w:rsidRPr="009E7E4A" w:rsidRDefault="00C75E78" w:rsidP="00452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5F5D248A" w14:textId="77777777" w:rsidTr="00270268">
        <w:trPr>
          <w:trHeight w:val="481"/>
        </w:trPr>
        <w:tc>
          <w:tcPr>
            <w:tcW w:w="2031" w:type="dxa"/>
          </w:tcPr>
          <w:p w14:paraId="07B3312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EDC765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2CD3E9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40AB9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DC1D4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C58D4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ED2D0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E4C51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1B087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2D915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B839AA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750A7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FBE5F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B8CFD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6B44E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6EEBB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6908D3D" w14:textId="23403CF3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50CFA40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016A14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52197F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12253D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7E7C94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204E57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E94509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D53606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01BADC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71F73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6C84E8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6A4726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6828E1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810ADC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28725E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2628C0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B998BD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8749BC" w14:textId="09A35FA9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K_W08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opisuje narzędzia diagnostyczne i </w:t>
            </w:r>
            <w:r w:rsidRPr="009E7E4A">
              <w:rPr>
                <w:rFonts w:ascii="Times New Roman" w:eastAsia="Times New Roman" w:hAnsi="Times New Roman" w:cs="Times New Roman"/>
              </w:rPr>
              <w:t>metody oceny pacjenta dla potrzeb fizjoterapii</w:t>
            </w:r>
          </w:p>
        </w:tc>
        <w:tc>
          <w:tcPr>
            <w:tcW w:w="3438" w:type="dxa"/>
            <w:gridSpan w:val="2"/>
          </w:tcPr>
          <w:p w14:paraId="0BA870D5" w14:textId="77777777" w:rsidR="001D77E4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Kinezjologia</w:t>
            </w:r>
          </w:p>
          <w:p w14:paraId="7E814F1F" w14:textId="6C2325E5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41C55AB6" w14:textId="014B1547" w:rsidR="004252AD" w:rsidRPr="009E7E4A" w:rsidRDefault="004252A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056C3234" w14:textId="77777777" w:rsidR="004252AD" w:rsidRPr="009E7E4A" w:rsidRDefault="004252A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22CEA047" w14:textId="77777777" w:rsidR="004252AD" w:rsidRPr="009E7E4A" w:rsidRDefault="004252A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6BE77DC9" w14:textId="77777777" w:rsidR="004252AD" w:rsidRPr="009E7E4A" w:rsidRDefault="004252A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387BEE27" w14:textId="3290BDC8" w:rsidR="004252AD" w:rsidRPr="009E7E4A" w:rsidRDefault="004252A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00C0517F" w14:textId="77777777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36DA7D1D" w14:textId="77777777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 wewnętrznych</w:t>
            </w:r>
          </w:p>
          <w:p w14:paraId="20E55EA5" w14:textId="04E8A61A" w:rsidR="00DB60FE" w:rsidRPr="009E7E4A" w:rsidRDefault="004252A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 diagnostyczne w sporcie: metody</w:t>
            </w:r>
            <w:r w:rsidR="00DB60FE" w:rsidRPr="009E7E4A">
              <w:rPr>
                <w:rFonts w:ascii="Times New Roman" w:eastAsia="Times New Roman" w:hAnsi="Times New Roman" w:cs="Times New Roman"/>
                <w:w w:val="99"/>
              </w:rPr>
              <w:t xml:space="preserve"> kinezyterapeutyczne</w:t>
            </w:r>
          </w:p>
          <w:p w14:paraId="1A12B563" w14:textId="197FDB3A" w:rsidR="004252AD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475DD282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6953CCC5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13450367" w14:textId="77777777" w:rsidR="004252AD" w:rsidRPr="009E7E4A" w:rsidRDefault="00505E0F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62D28794" w14:textId="77777777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2DA1CA89" w14:textId="77777777" w:rsidR="0019499D" w:rsidRPr="009E7E4A" w:rsidRDefault="00B14FD2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lastRenderedPageBreak/>
              <w:t xml:space="preserve">Fizjoterapia kliniczna w ortopedii, traumatologii i medycynie sportowej </w:t>
            </w:r>
          </w:p>
          <w:p w14:paraId="32E3C5EF" w14:textId="77777777" w:rsidR="0019499D" w:rsidRPr="009E7E4A" w:rsidRDefault="00B14FD2" w:rsidP="0019499D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9499D"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4B65E4E4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292E2CFB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3ADC6F3F" w14:textId="77777777" w:rsidR="00B14FD2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35A488F9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32F9E7F7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5D0C1AEA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274759C5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26BAFDF2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2D999A5F" w14:textId="52B98EB8" w:rsidR="005913AA" w:rsidRPr="009E7E4A" w:rsidRDefault="005913AA" w:rsidP="005913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33A4FE7D" w14:textId="23CEFB91" w:rsidR="00592C96" w:rsidRPr="009E7E4A" w:rsidRDefault="00AA373C" w:rsidP="005913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Diagnostyka funkcjonalna w dysfunkcjach narządu ruchu</w:t>
            </w:r>
          </w:p>
          <w:p w14:paraId="21577891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58E2B35F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1A474E79" w14:textId="70931516" w:rsidR="001917A7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559CEB52" w14:textId="52E048E3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2D4CEC3B" w14:textId="77777777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7B0F5B36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2329BD62" w14:textId="77777777" w:rsidR="00C30763" w:rsidRPr="009E7E4A" w:rsidRDefault="00C30763" w:rsidP="00C30763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palpacyjna i rentgenowska</w:t>
            </w:r>
          </w:p>
          <w:p w14:paraId="70A35390" w14:textId="77777777" w:rsidR="00791B60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1B246C58" w14:textId="24551F6D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71A0A9A6" w14:textId="77777777" w:rsidTr="00270268">
        <w:trPr>
          <w:trHeight w:val="443"/>
        </w:trPr>
        <w:tc>
          <w:tcPr>
            <w:tcW w:w="2031" w:type="dxa"/>
          </w:tcPr>
          <w:p w14:paraId="2A69669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D1D13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2D06D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0B9BC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230F8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4EC1B9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0379E9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E64DC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B4157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5C595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8BD3B7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0477F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C3374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EC87AB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D27B1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17F3C30" w14:textId="3C18F096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66DC19B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181C3F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FB2D2B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18827E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FD41C3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A7EEAD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AD239F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9A5B4F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A880A4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28B231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FDEEC8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BD0526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F6EC2D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8EDABC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FE032E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A5535E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934B556" w14:textId="070DDFF4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K_W09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opisuje międzynarodową klasyfikację funkcjonalności (ICF)</w:t>
            </w:r>
          </w:p>
        </w:tc>
        <w:tc>
          <w:tcPr>
            <w:tcW w:w="3438" w:type="dxa"/>
            <w:gridSpan w:val="2"/>
          </w:tcPr>
          <w:p w14:paraId="34C075F3" w14:textId="77777777" w:rsidR="001D77E4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3C6C86C7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Pulmunologia</w:t>
            </w:r>
          </w:p>
          <w:p w14:paraId="684AE3B7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654AA30E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03EA2878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7E2AC757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09BB6B7F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Diagnostyka funkcjonalna w chorobach </w:t>
            </w:r>
            <w:r w:rsidRPr="009E7E4A">
              <w:rPr>
                <w:rFonts w:ascii="Times New Roman" w:eastAsia="Times New Roman" w:hAnsi="Times New Roman" w:cs="Times New Roman"/>
              </w:rPr>
              <w:t>wewnętrznych</w:t>
            </w:r>
          </w:p>
          <w:p w14:paraId="5985BFF4" w14:textId="77777777" w:rsidR="00505E0F" w:rsidRPr="009E7E4A" w:rsidRDefault="00850EA8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onkologii i medycynie paliatywnej</w:t>
            </w:r>
          </w:p>
          <w:p w14:paraId="7617B00A" w14:textId="7B21E767" w:rsidR="00850EA8" w:rsidRPr="009E7E4A" w:rsidRDefault="00850EA8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 </w:t>
            </w:r>
            <w:r w:rsidR="00505E0F" w:rsidRPr="009E7E4A">
              <w:rPr>
                <w:rFonts w:ascii="Times New Roman" w:hAnsi="Times New Roman" w:cs="Times New Roman"/>
              </w:rPr>
              <w:t>Diagnostyka funkcjonalna w wieku rozwojowym</w:t>
            </w:r>
            <w:r w:rsidRPr="009E7E4A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7FA53897" w14:textId="77777777" w:rsidR="00850EA8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078ED99" w14:textId="77777777" w:rsidR="00022219" w:rsidRPr="009E7E4A" w:rsidRDefault="000222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365146D0" w14:textId="77777777" w:rsidR="00022219" w:rsidRPr="009E7E4A" w:rsidRDefault="00022219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7A1C2232" w14:textId="77777777" w:rsidR="001917A7" w:rsidRPr="009E7E4A" w:rsidRDefault="001917A7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3DCA4903" w14:textId="77777777" w:rsidR="00375C16" w:rsidRPr="009E7E4A" w:rsidRDefault="00375C16" w:rsidP="0045237F">
            <w:pPr>
              <w:pStyle w:val="Domylni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2B412EE4" w14:textId="77777777" w:rsidR="00F9766D" w:rsidRPr="009E7E4A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3CED677A" w14:textId="77777777" w:rsidR="00EE0DC1" w:rsidRPr="009E7E4A" w:rsidRDefault="00EE0DC1" w:rsidP="0045237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2A8129BC" w14:textId="77777777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39D1A31F" w14:textId="44C9B9A4" w:rsidR="00022219" w:rsidRPr="0045237F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6EACECC0" w14:textId="77777777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3093FDC3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F415AD6" w14:textId="77777777" w:rsidR="00022219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7E4AA3FC" w14:textId="77777777" w:rsidR="00070C19" w:rsidRDefault="00070C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lastRenderedPageBreak/>
              <w:t>Praktyki studenckie</w:t>
            </w:r>
          </w:p>
          <w:p w14:paraId="461D6B0D" w14:textId="09E3AC03" w:rsidR="0045237F" w:rsidRPr="009E7E4A" w:rsidRDefault="0045237F" w:rsidP="00452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0697CE69" w14:textId="77777777" w:rsidTr="00270268">
        <w:trPr>
          <w:trHeight w:val="382"/>
        </w:trPr>
        <w:tc>
          <w:tcPr>
            <w:tcW w:w="2031" w:type="dxa"/>
          </w:tcPr>
          <w:p w14:paraId="1B11C9A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FF810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54245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C92E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C2C0E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8457F6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7A309F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EE570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972C48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CF0BA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9E0D2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9D654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19F6D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CE936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C9D004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5688709" w14:textId="3E209FCD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78032DD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C472BB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71A209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8A35BB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B79493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642135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9475B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547804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3E394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C2C3B8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5A440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576C94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7958D0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82E6BA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E8408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B041DB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61121A4" w14:textId="79FFF26C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K_W10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wymienia wskazania, przeciwwskazania i skutki uboczne zabiegów </w:t>
            </w:r>
            <w:r w:rsidRPr="009E7E4A">
              <w:rPr>
                <w:rFonts w:ascii="Times New Roman" w:eastAsia="Times New Roman" w:hAnsi="Times New Roman" w:cs="Times New Roman"/>
              </w:rPr>
              <w:t>fizjoterapeutycznych</w:t>
            </w:r>
          </w:p>
        </w:tc>
        <w:tc>
          <w:tcPr>
            <w:tcW w:w="3438" w:type="dxa"/>
            <w:gridSpan w:val="2"/>
          </w:tcPr>
          <w:p w14:paraId="5E0E2F3D" w14:textId="77777777" w:rsidR="001D77E4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1C549643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Masaż leczniczy</w:t>
            </w:r>
          </w:p>
          <w:p w14:paraId="04CBF780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52866F72" w14:textId="4542F2C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346892E9" w14:textId="1EB21A85" w:rsidR="00DB60FE" w:rsidRPr="009E7E4A" w:rsidRDefault="00DB60FE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 diagnostyczne w sporcie: metody kinezyterapeutyczne</w:t>
            </w:r>
          </w:p>
          <w:p w14:paraId="3C36CBAF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225DDD75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5ABCCB17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32DDDB6A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Diagnostyka funkcjonalna w chorobach </w:t>
            </w:r>
            <w:r w:rsidRPr="009E7E4A">
              <w:rPr>
                <w:rFonts w:ascii="Times New Roman" w:eastAsia="Times New Roman" w:hAnsi="Times New Roman" w:cs="Times New Roman"/>
              </w:rPr>
              <w:t>wewnętrznych</w:t>
            </w:r>
          </w:p>
          <w:p w14:paraId="0437534B" w14:textId="77777777" w:rsidR="00037CC2" w:rsidRPr="009E7E4A" w:rsidRDefault="00037CC2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7C62251F" w14:textId="77777777" w:rsidR="00037CC2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52DC621B" w14:textId="77777777" w:rsidR="00396B77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6BAC8737" w14:textId="77777777" w:rsidR="00022219" w:rsidRPr="009E7E4A" w:rsidRDefault="000222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64643BEE" w14:textId="77777777" w:rsidR="00022219" w:rsidRPr="009E7E4A" w:rsidRDefault="00022219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6CB6634B" w14:textId="77777777" w:rsidR="001917A7" w:rsidRPr="009E7E4A" w:rsidRDefault="001917A7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7F65E069" w14:textId="77777777" w:rsidR="001917A7" w:rsidRPr="009E7E4A" w:rsidRDefault="001917A7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37D50DDD" w14:textId="77777777" w:rsidR="00375C16" w:rsidRPr="009E7E4A" w:rsidRDefault="00375C16" w:rsidP="0045237F">
            <w:pPr>
              <w:pStyle w:val="Domylni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7910B051" w14:textId="77777777" w:rsidR="0045237F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7B0378A8" w14:textId="4A67540F" w:rsidR="005913AA" w:rsidRPr="009E7E4A" w:rsidRDefault="005913AA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1C2D2EA1" w14:textId="77777777" w:rsidR="00022219" w:rsidRPr="009E7E4A" w:rsidRDefault="005913AA" w:rsidP="004523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0C629E46" w14:textId="62EF394C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5EE5ABCF" w14:textId="77777777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kardiochirurgii</w:t>
            </w:r>
          </w:p>
          <w:p w14:paraId="1DAD418A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5F782681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056449E" w14:textId="77777777" w:rsidR="001E6BA5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597F58CF" w14:textId="77777777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0E75F932" w14:textId="2F7FAC76" w:rsidR="007A250A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13CF84BF" w14:textId="77777777" w:rsidR="007A250A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5E12BE34" w14:textId="77777777" w:rsidR="00070C19" w:rsidRDefault="00070C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73521AA4" w14:textId="77777777" w:rsidR="00252DEF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Terapia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manualna</w:t>
            </w:r>
            <w:proofErr w:type="spellEnd"/>
          </w:p>
          <w:p w14:paraId="5A443AFC" w14:textId="104910B6" w:rsidR="0045237F" w:rsidRPr="009E7E4A" w:rsidRDefault="0045237F" w:rsidP="00452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2582AADD" w14:textId="77777777" w:rsidTr="00270268">
        <w:trPr>
          <w:trHeight w:val="283"/>
        </w:trPr>
        <w:tc>
          <w:tcPr>
            <w:tcW w:w="2031" w:type="dxa"/>
          </w:tcPr>
          <w:p w14:paraId="697B3D2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06FBD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36E81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7B79E4A" w14:textId="09C5B17E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736B1C3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F6696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94C86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403AED" w14:textId="3D361372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K_W11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wyjaśnia mechanizm działania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czynników fizykalnych na organizm człowieka</w:t>
            </w:r>
          </w:p>
        </w:tc>
        <w:tc>
          <w:tcPr>
            <w:tcW w:w="3438" w:type="dxa"/>
            <w:gridSpan w:val="2"/>
          </w:tcPr>
          <w:p w14:paraId="17C3AE2F" w14:textId="77777777" w:rsidR="001D77E4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Masaż leczniczy</w:t>
            </w:r>
          </w:p>
          <w:p w14:paraId="48FDF779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675399F6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112FEA81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 wewnętrznych</w:t>
            </w:r>
          </w:p>
          <w:p w14:paraId="156E432A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Biofizyka</w:t>
            </w:r>
          </w:p>
          <w:p w14:paraId="421371D5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05773165" w14:textId="77777777" w:rsidR="00037CC2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48AEA62A" w14:textId="77777777" w:rsidR="00EE0DC1" w:rsidRPr="009E7E4A" w:rsidRDefault="00EE0DC1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6E938639" w14:textId="77777777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1D21673F" w14:textId="46B0BE09" w:rsidR="00EE0DC1" w:rsidRPr="009E7E4A" w:rsidRDefault="00EE0DC1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0CB693C9" w14:textId="77777777" w:rsidTr="00270268">
        <w:trPr>
          <w:trHeight w:val="210"/>
        </w:trPr>
        <w:tc>
          <w:tcPr>
            <w:tcW w:w="2031" w:type="dxa"/>
          </w:tcPr>
          <w:p w14:paraId="00B540F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F4FA6C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56903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A1466E" w14:textId="0DBEF200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2D29B49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1544AE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DD1D37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A17DDE0" w14:textId="29CA37F7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K_W12 -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charakteryzuje różne rodzaje zaopatrzenia ortopedycznego i wyrobów medycznych wspomagających i umożliwiających </w:t>
            </w:r>
            <w:r w:rsidRPr="009E7E4A">
              <w:rPr>
                <w:rFonts w:ascii="Times New Roman" w:eastAsia="Times New Roman" w:hAnsi="Times New Roman" w:cs="Times New Roman"/>
              </w:rPr>
              <w:t>proces fizjoterapii</w:t>
            </w:r>
          </w:p>
        </w:tc>
        <w:tc>
          <w:tcPr>
            <w:tcW w:w="3438" w:type="dxa"/>
            <w:gridSpan w:val="2"/>
          </w:tcPr>
          <w:p w14:paraId="795D48A4" w14:textId="77777777" w:rsidR="00DB60FE" w:rsidRPr="009E7E4A" w:rsidRDefault="00DB60FE" w:rsidP="00A25709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2856D10B" w14:textId="77777777" w:rsidR="001D77E4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3FF99BBE" w14:textId="77777777" w:rsidR="001917A7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65D88EFB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7CB03ABE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07721FFF" w14:textId="03465AE9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lastRenderedPageBreak/>
              <w:t>Sport osób niepełnosprawnych</w:t>
            </w:r>
          </w:p>
          <w:p w14:paraId="33897D92" w14:textId="77777777" w:rsidR="00EE0DC1" w:rsidRPr="009E7E4A" w:rsidRDefault="00EE0DC1" w:rsidP="00EE0DC1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Wyroby medyczne (zaopatrzenie medyczne)</w:t>
            </w:r>
          </w:p>
          <w:p w14:paraId="10A7B424" w14:textId="66936795" w:rsidR="001917A7" w:rsidRPr="009E7E4A" w:rsidRDefault="001917A7" w:rsidP="0045237F">
            <w:pPr>
              <w:rPr>
                <w:rFonts w:ascii="Times New Roman" w:hAnsi="Times New Roman" w:cs="Times New Roman"/>
              </w:rPr>
            </w:pPr>
          </w:p>
        </w:tc>
      </w:tr>
      <w:tr w:rsidR="001D77E4" w14:paraId="66DC89D0" w14:textId="77777777" w:rsidTr="00270268">
        <w:trPr>
          <w:trHeight w:val="332"/>
        </w:trPr>
        <w:tc>
          <w:tcPr>
            <w:tcW w:w="2031" w:type="dxa"/>
          </w:tcPr>
          <w:p w14:paraId="1A4E850C" w14:textId="64DEC674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lastRenderedPageBreak/>
              <w:t>P7S_WG</w:t>
            </w:r>
          </w:p>
        </w:tc>
        <w:tc>
          <w:tcPr>
            <w:tcW w:w="4726" w:type="dxa"/>
            <w:gridSpan w:val="2"/>
          </w:tcPr>
          <w:p w14:paraId="5152E4C4" w14:textId="2B371C78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>K_W13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opisuje specyfikę aktywności ruchowej </w:t>
            </w:r>
            <w:r w:rsidRPr="009E7E4A">
              <w:rPr>
                <w:rFonts w:ascii="Times New Roman" w:eastAsia="Times New Roman" w:hAnsi="Times New Roman" w:cs="Times New Roman"/>
                <w:w w:val="98"/>
              </w:rPr>
              <w:t>adaptacyjnej</w:t>
            </w:r>
          </w:p>
        </w:tc>
        <w:tc>
          <w:tcPr>
            <w:tcW w:w="3438" w:type="dxa"/>
            <w:gridSpan w:val="2"/>
          </w:tcPr>
          <w:p w14:paraId="3AF06789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32B67FC5" w14:textId="77777777" w:rsidR="00DB60FE" w:rsidRPr="009E7E4A" w:rsidRDefault="00DB60FE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43AD1B85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osób</w:t>
            </w:r>
            <w:proofErr w:type="spellEnd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niepełnosprawnych</w:t>
            </w:r>
            <w:proofErr w:type="spellEnd"/>
          </w:p>
          <w:p w14:paraId="741F1103" w14:textId="77777777" w:rsidR="001D77E4" w:rsidRPr="009E7E4A" w:rsidRDefault="001D77E4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0D9A071C" w14:textId="77777777" w:rsidTr="00270268">
        <w:trPr>
          <w:trHeight w:val="358"/>
        </w:trPr>
        <w:tc>
          <w:tcPr>
            <w:tcW w:w="2031" w:type="dxa"/>
          </w:tcPr>
          <w:p w14:paraId="36B876E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CF1ED05" w14:textId="73B30AF6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66700D1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1E918A" w14:textId="20E759E3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K_W14 – </w:t>
            </w:r>
            <w:r w:rsidRPr="009E7E4A">
              <w:rPr>
                <w:rFonts w:ascii="Times New Roman" w:eastAsia="Times New Roman" w:hAnsi="Times New Roman" w:cs="Times New Roman"/>
              </w:rPr>
              <w:t>objaśnia znaczenie sportu dla osób niepełnosprawnych</w:t>
            </w:r>
          </w:p>
        </w:tc>
        <w:tc>
          <w:tcPr>
            <w:tcW w:w="3438" w:type="dxa"/>
            <w:gridSpan w:val="2"/>
          </w:tcPr>
          <w:p w14:paraId="21A933BF" w14:textId="3B5799A9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4283A501" w14:textId="77777777" w:rsidR="001D77E4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4F5DE271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osób</w:t>
            </w:r>
            <w:proofErr w:type="spellEnd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niepełnosprawnych</w:t>
            </w:r>
            <w:proofErr w:type="spellEnd"/>
          </w:p>
          <w:p w14:paraId="5484DDE7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17C221DE" w14:textId="6992DF0B" w:rsidR="00EE0DC1" w:rsidRPr="009E7E4A" w:rsidRDefault="00EE0DC1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0C5ABEE0" w14:textId="77777777" w:rsidTr="00270268">
        <w:trPr>
          <w:trHeight w:val="234"/>
        </w:trPr>
        <w:tc>
          <w:tcPr>
            <w:tcW w:w="2031" w:type="dxa"/>
          </w:tcPr>
          <w:p w14:paraId="75F2EC4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6F3662" w14:textId="7879DBD1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12E8651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0861D2E" w14:textId="5DB564C9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K_W15 -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wyjaśnia wpływ wysiłku fizycznego i hipokinezji na organizm człowieka</w:t>
            </w:r>
          </w:p>
        </w:tc>
        <w:tc>
          <w:tcPr>
            <w:tcW w:w="3438" w:type="dxa"/>
            <w:gridSpan w:val="2"/>
          </w:tcPr>
          <w:p w14:paraId="4E6A9EE7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6B5EDE81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09E2E56A" w14:textId="77777777" w:rsidR="001D77E4" w:rsidRPr="009E7E4A" w:rsidRDefault="00DB60FE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Wychowanie fizyczne</w:t>
            </w:r>
          </w:p>
          <w:p w14:paraId="6A4561E4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02C95F91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541A3471" w14:textId="303487AA" w:rsidR="002D71C6" w:rsidRPr="009E7E4A" w:rsidRDefault="002D71C6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1726A8F6" w14:textId="77777777" w:rsidTr="00270268">
        <w:trPr>
          <w:trHeight w:val="148"/>
        </w:trPr>
        <w:tc>
          <w:tcPr>
            <w:tcW w:w="2031" w:type="dxa"/>
          </w:tcPr>
          <w:p w14:paraId="3AB6258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178E96" w14:textId="696DF753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0D574E9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5C5CEB0" w14:textId="035FCD65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K_W16 </w:t>
            </w:r>
            <w:r w:rsidRPr="009E7E4A">
              <w:rPr>
                <w:rFonts w:ascii="Times New Roman" w:eastAsia="Times New Roman" w:hAnsi="Times New Roman" w:cs="Times New Roman"/>
              </w:rPr>
              <w:t>- opisuje metodykę nauczania ruchów pod kątem procesu uczenia się i nauczania czynności ruchowych</w:t>
            </w:r>
          </w:p>
        </w:tc>
        <w:tc>
          <w:tcPr>
            <w:tcW w:w="3438" w:type="dxa"/>
            <w:gridSpan w:val="2"/>
          </w:tcPr>
          <w:p w14:paraId="0D07FB56" w14:textId="2AAECCA6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424FA26A" w14:textId="77777777" w:rsidR="00DB60FE" w:rsidRPr="009E7E4A" w:rsidRDefault="00DB60FE" w:rsidP="00A2570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37A5028B" w14:textId="77777777" w:rsidR="00DB60FE" w:rsidRPr="009E7E4A" w:rsidRDefault="00DB60FE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Profilaktyka chorób zawodowych</w:t>
            </w:r>
          </w:p>
          <w:p w14:paraId="734F82D9" w14:textId="77777777" w:rsidR="001D77E4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6096E045" w14:textId="78C9DDD1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2D6CD5A8" w14:textId="77777777" w:rsidTr="00270268">
        <w:trPr>
          <w:trHeight w:val="246"/>
        </w:trPr>
        <w:tc>
          <w:tcPr>
            <w:tcW w:w="2031" w:type="dxa"/>
          </w:tcPr>
          <w:p w14:paraId="661C9A5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97C1B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7351965" w14:textId="725A4862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7660922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65E625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B1C2DA1" w14:textId="71D3D34F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K_W17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opisuje technikę wykonywania ruchu i sposoby jej doskonalenia w wybranych sportach indywidualnych i zespołowych właściwych dla wychowania fizycznego</w:t>
            </w:r>
          </w:p>
        </w:tc>
        <w:tc>
          <w:tcPr>
            <w:tcW w:w="3438" w:type="dxa"/>
            <w:gridSpan w:val="2"/>
          </w:tcPr>
          <w:p w14:paraId="447C03F9" w14:textId="77777777" w:rsidR="00022219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obóz letni - sporty rekreacyjne </w:t>
            </w:r>
          </w:p>
          <w:p w14:paraId="444B3117" w14:textId="64B12EB6" w:rsidR="001D77E4" w:rsidRPr="009E7E4A" w:rsidRDefault="0002221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</w:t>
            </w:r>
            <w:r w:rsidR="00DB60FE" w:rsidRPr="009E7E4A">
              <w:rPr>
                <w:rFonts w:ascii="Times New Roman" w:eastAsia="Times New Roman" w:hAnsi="Times New Roman" w:cs="Times New Roman"/>
                <w:w w:val="99"/>
              </w:rPr>
              <w:t>bóz letni - sporty wodne</w:t>
            </w:r>
          </w:p>
          <w:p w14:paraId="23E44798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zimowy – wyjazdowy</w:t>
            </w:r>
          </w:p>
          <w:p w14:paraId="19B5C9F6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zimowy - zimowe formy aktywności</w:t>
            </w:r>
          </w:p>
          <w:p w14:paraId="7A91C4DD" w14:textId="77777777" w:rsidR="00CB273D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453A5E2D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730F4F94" w14:textId="65AB6014" w:rsidR="00375C16" w:rsidRPr="009E7E4A" w:rsidRDefault="00375C16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7E4" w14:paraId="20E1DC46" w14:textId="77777777" w:rsidTr="00270268">
        <w:trPr>
          <w:trHeight w:val="198"/>
        </w:trPr>
        <w:tc>
          <w:tcPr>
            <w:tcW w:w="2031" w:type="dxa"/>
          </w:tcPr>
          <w:p w14:paraId="49518F6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19BBC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2D2C44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65C9B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DC1674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850F3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AD79D5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F8D13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88D95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2DAC4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2243E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03A78B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894D12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E3CA0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1B3A8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14579C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C658A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D4650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5D69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B986BAD" w14:textId="7D34458F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48EE0DD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D87320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1B0DC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307E9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0E7C78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CBAA36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97FB61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DE18E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C0EB5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1704C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1F9D36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01F76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4DAE9F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3E562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48B6ED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CDFAEB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75101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006F4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55834B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67925B" w14:textId="13B8D88C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K_W18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- omawia wybrane zagadnie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specjalistyczne z zakresu fizjoterapii jako dziedziny klinicznej oraz z zakresu dziedzin mających zastosowanie w fizjoterapii</w:t>
            </w:r>
          </w:p>
        </w:tc>
        <w:tc>
          <w:tcPr>
            <w:tcW w:w="3438" w:type="dxa"/>
            <w:gridSpan w:val="2"/>
          </w:tcPr>
          <w:p w14:paraId="3E79345E" w14:textId="0EEDD77F" w:rsidR="00DB60FE" w:rsidRPr="009E7E4A" w:rsidRDefault="00DB60FE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4ADAD0C4" w14:textId="640683D0" w:rsidR="00DB60FE" w:rsidRDefault="00DB60FE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68FBA6F7" w14:textId="767BB753" w:rsidR="00653BA0" w:rsidRPr="00653BA0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  <w:p w14:paraId="4787C825" w14:textId="77777777" w:rsidR="00DB60FE" w:rsidRPr="009E7E4A" w:rsidRDefault="00DB60FE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10965FF6" w14:textId="77777777" w:rsidR="001D77E4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Muzykoterapia</w:t>
            </w:r>
          </w:p>
          <w:p w14:paraId="73EC1471" w14:textId="77777777" w:rsidR="00DB60FE" w:rsidRPr="009E7E4A" w:rsidRDefault="00DB60FE" w:rsidP="00A2570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42D9161B" w14:textId="77777777" w:rsidR="00DB60FE" w:rsidRPr="009E7E4A" w:rsidRDefault="00DB60FE" w:rsidP="00A2570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Rehabilitacja osób głuchych i niedosłyszących</w:t>
            </w:r>
          </w:p>
          <w:p w14:paraId="0A05BADA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 wewnętrznych</w:t>
            </w:r>
          </w:p>
          <w:p w14:paraId="63D0F67E" w14:textId="3C448699" w:rsidR="00DB60FE" w:rsidRPr="009E7E4A" w:rsidRDefault="00DB60FE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 diagnostyczne w sporcie: metody kinezyterapeutyczne</w:t>
            </w:r>
          </w:p>
          <w:p w14:paraId="02AD31C7" w14:textId="77777777" w:rsidR="00DB60FE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495B4CED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5C874F12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w warunkach domowych</w:t>
            </w:r>
          </w:p>
          <w:p w14:paraId="1A5027E0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5C99BB80" w14:textId="77777777" w:rsidR="00CB273D" w:rsidRPr="009E7E4A" w:rsidRDefault="00505E0F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1A8991D9" w14:textId="77777777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37241B3E" w14:textId="77777777" w:rsidR="00022219" w:rsidRPr="009E7E4A" w:rsidRDefault="00B14FD2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</w:t>
            </w:r>
          </w:p>
          <w:p w14:paraId="7F35EE30" w14:textId="77777777" w:rsidR="00022219" w:rsidRPr="009E7E4A" w:rsidRDefault="00B14FD2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 </w:t>
            </w:r>
            <w:r w:rsidR="00022219"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0BB067AD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43FE8FF2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13820EAB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1E8F4BAA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Intensywna terapia </w:t>
            </w:r>
          </w:p>
          <w:p w14:paraId="3053698B" w14:textId="2491E017" w:rsidR="00F9766D" w:rsidRPr="009E7E4A" w:rsidRDefault="00F9766D" w:rsidP="00F9766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0B4E8FCD" w14:textId="6878EBBA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70307CA9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517A4EF4" w14:textId="77777777" w:rsidR="00B14FD2" w:rsidRPr="009E7E4A" w:rsidRDefault="008C00F3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5C33D5FC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5840CC5F" w14:textId="77777777" w:rsidR="005913AA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48ED4F59" w14:textId="77777777" w:rsidR="007A250A" w:rsidRPr="009E7E4A" w:rsidRDefault="007A250A" w:rsidP="007A250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2BFD0A54" w14:textId="77777777" w:rsidR="007A250A" w:rsidRPr="009E7E4A" w:rsidRDefault="007A250A" w:rsidP="007A250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kardiochirurgii</w:t>
            </w:r>
          </w:p>
          <w:p w14:paraId="42B0F8CD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3C83F7D7" w14:textId="77777777" w:rsidR="007A250A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6C5D8B20" w14:textId="77777777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5BAF4056" w14:textId="413A6028" w:rsidR="001E6BA5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7787C328" w14:textId="5BE9D9B1" w:rsidR="004C657D" w:rsidRPr="009E7E4A" w:rsidRDefault="004C657D" w:rsidP="001E6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migowy</w:t>
            </w:r>
          </w:p>
          <w:p w14:paraId="59E7F853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558C8BCA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3D6683FA" w14:textId="093C60E3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1B0F0A3C" w14:textId="77777777" w:rsidTr="00270268">
        <w:trPr>
          <w:trHeight w:val="210"/>
        </w:trPr>
        <w:tc>
          <w:tcPr>
            <w:tcW w:w="2031" w:type="dxa"/>
          </w:tcPr>
          <w:p w14:paraId="6B47275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314F3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21424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AEC0E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166B4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93981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21737C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8DD96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875685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C7846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6DCB872" w14:textId="0B31D510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5F3D0D0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7F5CA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BC180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0B5EED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83BBA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F63AC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EAEC1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E9147E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28C7D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868C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9CE3BB" w14:textId="21868AC6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K_W19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wyjaśnia pojęcia i mechanizmy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psychospołeczne związane ze zdrowiem, chorobą i niepełnosprawnością</w:t>
            </w:r>
          </w:p>
        </w:tc>
        <w:tc>
          <w:tcPr>
            <w:tcW w:w="3438" w:type="dxa"/>
            <w:gridSpan w:val="2"/>
          </w:tcPr>
          <w:p w14:paraId="375A70A2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Choroby cywilizacyjne</w:t>
            </w:r>
          </w:p>
          <w:p w14:paraId="239FD902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4654F99E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Rehabilitacja osób głuchych i niedosłyszących</w:t>
            </w:r>
          </w:p>
          <w:p w14:paraId="44F8FEB6" w14:textId="77777777" w:rsidR="00DB60FE" w:rsidRPr="009E7E4A" w:rsidRDefault="00DB60FE" w:rsidP="00A25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530AF17A" w14:textId="77777777" w:rsidR="00022219" w:rsidRPr="009E7E4A" w:rsidRDefault="00022219" w:rsidP="0002221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1F9A1C7D" w14:textId="77777777" w:rsidR="00375C16" w:rsidRPr="009E7E4A" w:rsidRDefault="00375C16" w:rsidP="00375C1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418C73A1" w14:textId="77777777" w:rsidR="001D77E4" w:rsidRPr="009E7E4A" w:rsidRDefault="008C00F3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Psychologia ogólna</w:t>
            </w:r>
          </w:p>
          <w:p w14:paraId="443CB0EB" w14:textId="77777777" w:rsidR="008C00F3" w:rsidRPr="009E7E4A" w:rsidRDefault="008C00F3" w:rsidP="008C00F3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Psychologia </w:t>
            </w: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rehabilitacjyjna</w:t>
            </w:r>
            <w:proofErr w:type="spellEnd"/>
          </w:p>
          <w:p w14:paraId="129BDCE4" w14:textId="77777777" w:rsidR="00EE0DC1" w:rsidRPr="009E7E4A" w:rsidRDefault="00EE0DC1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269A0954" w14:textId="77777777" w:rsidR="008C00F3" w:rsidRPr="009E7E4A" w:rsidRDefault="00BE6E9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7E64B2A7" w14:textId="77777777" w:rsidR="00BE6E99" w:rsidRPr="009E7E4A" w:rsidRDefault="00BE6E99" w:rsidP="00BE6E99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754836C3" w14:textId="77777777" w:rsidR="00BE6E99" w:rsidRPr="009E7E4A" w:rsidRDefault="00BE6E99" w:rsidP="00BE6E9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674B33D7" w14:textId="77777777" w:rsidR="00BE6E99" w:rsidRPr="009E7E4A" w:rsidRDefault="001C1DF0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</w:t>
            </w:r>
            <w:r w:rsidR="00911DD9" w:rsidRPr="009E7E4A">
              <w:rPr>
                <w:rFonts w:ascii="Times New Roman" w:hAnsi="Times New Roman" w:cs="Times New Roman"/>
              </w:rPr>
              <w:t>ii</w:t>
            </w:r>
          </w:p>
          <w:p w14:paraId="4B10AED3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710F8F02" w14:textId="77777777" w:rsidR="002D71C6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7CEE459F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33536F5C" w14:textId="74AFB579" w:rsidR="001E6BA5" w:rsidRDefault="00791B60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Socjologia niepełnosprawności i rehabilitacji</w:t>
            </w:r>
          </w:p>
          <w:p w14:paraId="13D1D766" w14:textId="5D6CB099" w:rsidR="00252DEF" w:rsidRPr="009E7E4A" w:rsidRDefault="00252DEF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2ABE62D6" w14:textId="77777777" w:rsidR="00C30763" w:rsidRDefault="00C30763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79D92937" w14:textId="6FA5125D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35D762CE" w14:textId="77777777" w:rsidTr="00270268">
        <w:trPr>
          <w:trHeight w:val="271"/>
        </w:trPr>
        <w:tc>
          <w:tcPr>
            <w:tcW w:w="2031" w:type="dxa"/>
          </w:tcPr>
          <w:p w14:paraId="724E3C1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EE3B3B9" w14:textId="640D6E52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43747DE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072B1CD" w14:textId="670FCBE1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K_W20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wyjaśnia wybrane pojęcia z zakresu psychologii klinicznej i psychoterapii</w:t>
            </w:r>
          </w:p>
        </w:tc>
        <w:tc>
          <w:tcPr>
            <w:tcW w:w="3438" w:type="dxa"/>
            <w:gridSpan w:val="2"/>
          </w:tcPr>
          <w:p w14:paraId="4C1A1DA5" w14:textId="77777777" w:rsidR="001D77E4" w:rsidRPr="009E7E4A" w:rsidRDefault="008C00F3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Psychologia ogólna</w:t>
            </w:r>
          </w:p>
          <w:p w14:paraId="56A473BA" w14:textId="77777777" w:rsidR="008C00F3" w:rsidRPr="009E7E4A" w:rsidRDefault="008C00F3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7DF8782A" w14:textId="77777777" w:rsidR="00BE6E99" w:rsidRPr="009E7E4A" w:rsidRDefault="00BE6E99" w:rsidP="00BE6E99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6793C460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67140A36" w14:textId="77777777" w:rsidR="00BE6E99" w:rsidRDefault="00C30763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3B1BD56C" w14:textId="2E2F4919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61E7386C" w14:textId="77777777" w:rsidTr="00270268">
        <w:trPr>
          <w:trHeight w:val="456"/>
        </w:trPr>
        <w:tc>
          <w:tcPr>
            <w:tcW w:w="2031" w:type="dxa"/>
          </w:tcPr>
          <w:p w14:paraId="4096D3A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1CDF26B" w14:textId="2E9260C3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28B7CF2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4D9C2AB" w14:textId="3E644BAC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formułuje zasady etyczne obowiązujące </w:t>
            </w:r>
            <w:r w:rsidRPr="009E7E4A">
              <w:rPr>
                <w:rFonts w:ascii="Times New Roman" w:eastAsia="Times New Roman" w:hAnsi="Times New Roman" w:cs="Times New Roman"/>
              </w:rPr>
              <w:t>w zawodzie fizjoterapeuty</w:t>
            </w:r>
          </w:p>
        </w:tc>
        <w:tc>
          <w:tcPr>
            <w:tcW w:w="3438" w:type="dxa"/>
            <w:gridSpan w:val="2"/>
          </w:tcPr>
          <w:p w14:paraId="7C170D76" w14:textId="590871CB" w:rsidR="00EE0DC1" w:rsidRPr="009E7E4A" w:rsidRDefault="00EE0DC1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34025BCD" w14:textId="5988A641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Socjologia niepełnosprawności i rehabilitacji</w:t>
            </w:r>
          </w:p>
          <w:p w14:paraId="6ADAECA7" w14:textId="77777777" w:rsidR="00C30763" w:rsidRPr="009E7E4A" w:rsidRDefault="00C30763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110E051F" w14:textId="77777777" w:rsidR="001D77E4" w:rsidRPr="009E7E4A" w:rsidRDefault="001D77E4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59EC0927" w14:textId="77777777" w:rsidTr="00270268">
        <w:trPr>
          <w:trHeight w:val="443"/>
        </w:trPr>
        <w:tc>
          <w:tcPr>
            <w:tcW w:w="2031" w:type="dxa"/>
          </w:tcPr>
          <w:p w14:paraId="71203131" w14:textId="48AE1909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lastRenderedPageBreak/>
              <w:t>P7S_WG</w:t>
            </w:r>
          </w:p>
        </w:tc>
        <w:tc>
          <w:tcPr>
            <w:tcW w:w="4726" w:type="dxa"/>
            <w:gridSpan w:val="2"/>
          </w:tcPr>
          <w:p w14:paraId="7B0C0887" w14:textId="6FFE3E15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K_W22 - </w:t>
            </w:r>
            <w:r w:rsidRPr="009E7E4A">
              <w:rPr>
                <w:rFonts w:ascii="Times New Roman" w:eastAsia="Times New Roman" w:hAnsi="Times New Roman" w:cs="Times New Roman"/>
              </w:rPr>
              <w:t>zna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>pojęcia i koncepcje filozoficzne</w:t>
            </w:r>
          </w:p>
        </w:tc>
        <w:tc>
          <w:tcPr>
            <w:tcW w:w="3438" w:type="dxa"/>
            <w:gridSpan w:val="2"/>
          </w:tcPr>
          <w:p w14:paraId="17B01A42" w14:textId="07D622CC" w:rsidR="001D77E4" w:rsidRPr="009E7E4A" w:rsidRDefault="005913AA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Filozofia</w:t>
            </w:r>
          </w:p>
        </w:tc>
      </w:tr>
      <w:tr w:rsidR="001D77E4" w14:paraId="32F90C3B" w14:textId="77777777" w:rsidTr="00270268">
        <w:trPr>
          <w:trHeight w:val="308"/>
        </w:trPr>
        <w:tc>
          <w:tcPr>
            <w:tcW w:w="2031" w:type="dxa"/>
          </w:tcPr>
          <w:p w14:paraId="53E1AB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D254ED" w14:textId="7C7C9EB6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1D764EC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10D9C5" w14:textId="5EB83520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K_W23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–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definiuje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pojęcia z zakresu edukacji zdrowotnej, promocji zdrowia oraz profilaktyki niepełnosprawności</w:t>
            </w:r>
          </w:p>
        </w:tc>
        <w:tc>
          <w:tcPr>
            <w:tcW w:w="3438" w:type="dxa"/>
            <w:gridSpan w:val="2"/>
          </w:tcPr>
          <w:p w14:paraId="58B5DB4D" w14:textId="77777777" w:rsidR="001D77E4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Choroby cywilizacyjne</w:t>
            </w:r>
          </w:p>
          <w:p w14:paraId="0F38EF91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164B4AD2" w14:textId="77777777" w:rsidR="00022219" w:rsidRPr="009E7E4A" w:rsidRDefault="0002221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26C7C466" w14:textId="360D4BE5" w:rsidR="00EE0DC1" w:rsidRPr="009E7E4A" w:rsidRDefault="00EE0DC1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37255341" w14:textId="2DF7ADE5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Socjologia niepełnosprawności i rehabilitacji</w:t>
            </w:r>
          </w:p>
          <w:p w14:paraId="287F33F5" w14:textId="00887D3B" w:rsidR="00022219" w:rsidRPr="009E7E4A" w:rsidRDefault="00022219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7B89673E" w14:textId="77777777" w:rsidTr="00270268">
        <w:trPr>
          <w:trHeight w:val="382"/>
        </w:trPr>
        <w:tc>
          <w:tcPr>
            <w:tcW w:w="2031" w:type="dxa"/>
          </w:tcPr>
          <w:p w14:paraId="19E647ED" w14:textId="1BF78826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32620559" w14:textId="76D1F506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K_W24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wyjaśnia skalę problemów niepełnosprawności w ujęciu demograficznym i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epidemiologicznym</w:t>
            </w:r>
          </w:p>
        </w:tc>
        <w:tc>
          <w:tcPr>
            <w:tcW w:w="3438" w:type="dxa"/>
            <w:gridSpan w:val="2"/>
          </w:tcPr>
          <w:p w14:paraId="79E0F7DD" w14:textId="77777777" w:rsidR="001D77E4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Demografia i epidemiologia</w:t>
            </w:r>
          </w:p>
          <w:p w14:paraId="4691E061" w14:textId="77777777" w:rsidR="00F9766D" w:rsidRPr="009E7E4A" w:rsidRDefault="00F9766D" w:rsidP="00F9766D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3C64D676" w14:textId="48B7B45B" w:rsidR="00F9766D" w:rsidRDefault="00BE6E9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66D52389" w14:textId="77777777" w:rsidR="00252DEF" w:rsidRPr="009E7E4A" w:rsidRDefault="00252DEF" w:rsidP="00252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7573EE49" w14:textId="137CF8E3" w:rsidR="0045237F" w:rsidRPr="009E7E4A" w:rsidRDefault="0045237F" w:rsidP="00252DEF">
            <w:pPr>
              <w:rPr>
                <w:rFonts w:ascii="Times New Roman" w:hAnsi="Times New Roman" w:cs="Times New Roman"/>
              </w:rPr>
            </w:pPr>
          </w:p>
        </w:tc>
      </w:tr>
      <w:tr w:rsidR="001D77E4" w14:paraId="2C662F56" w14:textId="77777777" w:rsidTr="00270268">
        <w:trPr>
          <w:trHeight w:val="370"/>
        </w:trPr>
        <w:tc>
          <w:tcPr>
            <w:tcW w:w="2031" w:type="dxa"/>
          </w:tcPr>
          <w:p w14:paraId="74B8982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BA889C" w14:textId="33DE5D93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39D823B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17BD8F" w14:textId="24C522E3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K_W25 -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identyfikuje uwarunkowania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ekonomiczne, organizacyjne i prawne związane z </w:t>
            </w:r>
            <w:r w:rsidRPr="009E7E4A">
              <w:rPr>
                <w:rFonts w:ascii="Times New Roman" w:eastAsia="Times New Roman" w:hAnsi="Times New Roman" w:cs="Times New Roman"/>
              </w:rPr>
              <w:t>wykonywaniem zawodu fizjoterapeuty</w:t>
            </w:r>
          </w:p>
        </w:tc>
        <w:tc>
          <w:tcPr>
            <w:tcW w:w="3438" w:type="dxa"/>
            <w:gridSpan w:val="2"/>
          </w:tcPr>
          <w:p w14:paraId="0904FA4D" w14:textId="77777777" w:rsidR="001D77E4" w:rsidRPr="009E7E4A" w:rsidRDefault="00505E0F" w:rsidP="00A257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t>Ekonomia i systemy ochrony zdrowia</w:t>
            </w:r>
          </w:p>
          <w:p w14:paraId="1F031572" w14:textId="77777777" w:rsidR="00505E0F" w:rsidRPr="009E7E4A" w:rsidRDefault="00505E0F" w:rsidP="00505E0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16AEA7D7" w14:textId="77777777" w:rsidR="00505E0F" w:rsidRPr="009E7E4A" w:rsidRDefault="00375C16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Odpowiedzialność prawna w fizjoterapii</w:t>
            </w:r>
          </w:p>
          <w:p w14:paraId="499CABEC" w14:textId="77777777" w:rsidR="00F9766D" w:rsidRPr="009E7E4A" w:rsidRDefault="00F9766D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Przedsiębiorczość w fizjoterapii</w:t>
            </w:r>
          </w:p>
          <w:p w14:paraId="1A7C693C" w14:textId="77777777" w:rsidR="00C30763" w:rsidRPr="009E7E4A" w:rsidRDefault="00C30763" w:rsidP="00C3076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6D8DF687" w14:textId="77777777" w:rsidR="00C30763" w:rsidRPr="009E7E4A" w:rsidRDefault="00C30763" w:rsidP="00C30763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Podstawy prawa </w:t>
            </w:r>
          </w:p>
          <w:p w14:paraId="1ECFFE94" w14:textId="581C1D4B" w:rsidR="00C30763" w:rsidRPr="009E7E4A" w:rsidRDefault="00C30763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7E4" w14:paraId="3C0A7B43" w14:textId="77777777" w:rsidTr="00270268">
        <w:trPr>
          <w:trHeight w:val="296"/>
        </w:trPr>
        <w:tc>
          <w:tcPr>
            <w:tcW w:w="2031" w:type="dxa"/>
          </w:tcPr>
          <w:p w14:paraId="1C1F262B" w14:textId="292C3E65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72080B4C" w14:textId="0F518A9B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 opisuje zasady tworzenia i rozwoju form indywidualnej przedsiębiorczości</w:t>
            </w:r>
          </w:p>
        </w:tc>
        <w:tc>
          <w:tcPr>
            <w:tcW w:w="3438" w:type="dxa"/>
            <w:gridSpan w:val="2"/>
          </w:tcPr>
          <w:p w14:paraId="2802204A" w14:textId="77777777" w:rsidR="001D77E4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1E7C05F3" w14:textId="77777777" w:rsidR="008C00F3" w:rsidRDefault="008C00F3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Przedsiębiorczość w fizjoterapii</w:t>
            </w:r>
          </w:p>
          <w:p w14:paraId="39A64DFB" w14:textId="58826C27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074F3A09" w14:textId="77777777" w:rsidTr="00270268">
        <w:trPr>
          <w:trHeight w:val="370"/>
        </w:trPr>
        <w:tc>
          <w:tcPr>
            <w:tcW w:w="2031" w:type="dxa"/>
          </w:tcPr>
          <w:p w14:paraId="08463A24" w14:textId="57DDD39E" w:rsidR="00F42B26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2FE5EF69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31E4B50" w14:textId="14AD7ECA" w:rsidR="00F42B26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K_W27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wyjaśnia zasady marketingu i zarządzania jednostkami prowadzącymi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działalność fizjoterapeutyczną</w:t>
            </w:r>
          </w:p>
        </w:tc>
        <w:tc>
          <w:tcPr>
            <w:tcW w:w="3438" w:type="dxa"/>
            <w:gridSpan w:val="2"/>
          </w:tcPr>
          <w:p w14:paraId="5C3C106E" w14:textId="50661F06" w:rsidR="00F42B26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</w:tc>
      </w:tr>
      <w:tr w:rsidR="00F42B26" w14:paraId="4B228761" w14:textId="77777777" w:rsidTr="00270268">
        <w:trPr>
          <w:trHeight w:val="333"/>
        </w:trPr>
        <w:tc>
          <w:tcPr>
            <w:tcW w:w="2031" w:type="dxa"/>
          </w:tcPr>
          <w:p w14:paraId="1F31E74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7BC74A1" w14:textId="010E5DD2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6E3D44AA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A7A4DF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F801396" w14:textId="68B31D5C" w:rsidR="00F42B26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K_W28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wyjaśnia zagadnienia pedagogiczne w aspekcie pracy fizjoterapeuty</w:t>
            </w:r>
          </w:p>
        </w:tc>
        <w:tc>
          <w:tcPr>
            <w:tcW w:w="3438" w:type="dxa"/>
            <w:gridSpan w:val="2"/>
          </w:tcPr>
          <w:p w14:paraId="15C45242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76439A35" w14:textId="77777777" w:rsidR="00375C16" w:rsidRPr="009E7E4A" w:rsidRDefault="00375C16" w:rsidP="00375C1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5A389013" w14:textId="77777777" w:rsidR="00F42B26" w:rsidRPr="009E7E4A" w:rsidRDefault="00911DD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023A7E73" w14:textId="77777777" w:rsidR="001E6BA5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2F7C35A3" w14:textId="16FCFB1E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45A13C36" w14:textId="77777777" w:rsidTr="00270268">
        <w:trPr>
          <w:trHeight w:val="394"/>
        </w:trPr>
        <w:tc>
          <w:tcPr>
            <w:tcW w:w="2031" w:type="dxa"/>
          </w:tcPr>
          <w:p w14:paraId="49D4A1A0" w14:textId="69037A4E" w:rsidR="00F42B26" w:rsidRPr="009E7E4A" w:rsidRDefault="00A51587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7D4950BC" w14:textId="0EE67502" w:rsidR="00F42B26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K_W29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opisuje historię rehabilitacji i </w:t>
            </w:r>
            <w:r w:rsidRPr="009E7E4A">
              <w:rPr>
                <w:rFonts w:ascii="Times New Roman" w:eastAsia="Times New Roman" w:hAnsi="Times New Roman" w:cs="Times New Roman"/>
              </w:rPr>
              <w:t>fizjoterapii</w:t>
            </w:r>
          </w:p>
        </w:tc>
        <w:tc>
          <w:tcPr>
            <w:tcW w:w="3438" w:type="dxa"/>
            <w:gridSpan w:val="2"/>
          </w:tcPr>
          <w:p w14:paraId="6C1FB9D0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Historia</w:t>
            </w:r>
            <w:proofErr w:type="spellEnd"/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rehabilitacji</w:t>
            </w:r>
            <w:proofErr w:type="spellEnd"/>
          </w:p>
          <w:p w14:paraId="00AB45CB" w14:textId="77777777" w:rsidR="00F42B26" w:rsidRPr="009E7E4A" w:rsidRDefault="00F42B26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708370FF" w14:textId="77777777" w:rsidTr="00270268">
        <w:trPr>
          <w:trHeight w:val="406"/>
        </w:trPr>
        <w:tc>
          <w:tcPr>
            <w:tcW w:w="2031" w:type="dxa"/>
          </w:tcPr>
          <w:p w14:paraId="4D724C91" w14:textId="25E9D21F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169A4964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7FE44FD" w14:textId="4E624691" w:rsidR="00F42B26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K_W30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charakteryzuje miejsce, rolę i zadania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fizjoterapii w zdrowiu publicznym</w:t>
            </w:r>
          </w:p>
        </w:tc>
        <w:tc>
          <w:tcPr>
            <w:tcW w:w="3438" w:type="dxa"/>
            <w:gridSpan w:val="2"/>
          </w:tcPr>
          <w:p w14:paraId="2D71AC6C" w14:textId="77777777" w:rsidR="00505E0F" w:rsidRPr="009E7E4A" w:rsidRDefault="00505E0F" w:rsidP="00505E0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58E75ED4" w14:textId="5190E580" w:rsidR="00F42B26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1995C42E" w14:textId="77777777" w:rsidR="00252DEF" w:rsidRPr="009E7E4A" w:rsidRDefault="00252DEF" w:rsidP="00252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30A97893" w14:textId="1911BF5F" w:rsidR="0045237F" w:rsidRPr="009E7E4A" w:rsidRDefault="0045237F" w:rsidP="00252DEF">
            <w:pPr>
              <w:rPr>
                <w:rFonts w:ascii="Times New Roman" w:hAnsi="Times New Roman" w:cs="Times New Roman"/>
              </w:rPr>
            </w:pPr>
          </w:p>
        </w:tc>
      </w:tr>
      <w:tr w:rsidR="00F42B26" w14:paraId="3788AFAA" w14:textId="77777777" w:rsidTr="00270268">
        <w:trPr>
          <w:trHeight w:val="321"/>
        </w:trPr>
        <w:tc>
          <w:tcPr>
            <w:tcW w:w="2031" w:type="dxa"/>
          </w:tcPr>
          <w:p w14:paraId="73E843C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55019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151F68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3C522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76BE0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0D4C6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E2489B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95970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AC702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C15A2F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099DB0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D7C54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8AD10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4EC16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69638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79F3EC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0C94F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F50961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60AD0F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78FC6C" w14:textId="119BEE1F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490F8A56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5A64518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97BF4C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0B987A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FA2A0F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AC9A08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2C791B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729D74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00310B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4E6D07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6C9BF0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88AB8E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02A7C3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7D984A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0850A0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3A4EDD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4022D3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3F246E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1AB63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812C80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0FA423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43AD137" w14:textId="43911C5F" w:rsidR="00F42B26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lastRenderedPageBreak/>
              <w:t xml:space="preserve">K_W31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 zna zasady organizacji badań naukowych</w:t>
            </w:r>
          </w:p>
        </w:tc>
        <w:tc>
          <w:tcPr>
            <w:tcW w:w="3438" w:type="dxa"/>
            <w:gridSpan w:val="2"/>
          </w:tcPr>
          <w:p w14:paraId="2309F39F" w14:textId="30533891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lastRenderedPageBreak/>
              <w:t>Diagnostyka funkcjonalna w chorobach wewnętrznych</w:t>
            </w:r>
          </w:p>
          <w:p w14:paraId="03ADEE51" w14:textId="6A1FD730" w:rsidR="00850EA8" w:rsidRPr="009E7E4A" w:rsidRDefault="00850EA8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3105F013" w14:textId="6235C687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 traumatologii i medycyny sportowej</w:t>
            </w:r>
          </w:p>
          <w:p w14:paraId="33300C42" w14:textId="77777777" w:rsidR="00F33F2B" w:rsidRPr="009E7E4A" w:rsidRDefault="00F33F2B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70FE6030" w14:textId="10247638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61D7F512" w14:textId="3DB2BA41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Ergonomia</w:t>
            </w:r>
          </w:p>
          <w:p w14:paraId="74947924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0CA016B9" w14:textId="31D6C144" w:rsidR="00CB273D" w:rsidRPr="009E7E4A" w:rsidRDefault="00CB273D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5B2ACE14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424B4166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w warunkach domowych</w:t>
            </w:r>
          </w:p>
          <w:p w14:paraId="62F86A7D" w14:textId="77777777" w:rsidR="00850EA8" w:rsidRPr="009E7E4A" w:rsidRDefault="00850EA8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7D88EC4A" w14:textId="77777777" w:rsidR="00850EA8" w:rsidRPr="009E7E4A" w:rsidRDefault="00850EA8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29B7C67C" w14:textId="77777777" w:rsidR="00F42B26" w:rsidRPr="009E7E4A" w:rsidRDefault="00CF350E" w:rsidP="0045237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0A464450" w14:textId="77777777" w:rsidR="00037CC2" w:rsidRPr="009E7E4A" w:rsidRDefault="00037CC2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2772DF63" w14:textId="77777777" w:rsidR="00037CC2" w:rsidRPr="009E7E4A" w:rsidRDefault="00037CC2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77EEEF4B" w14:textId="77777777" w:rsidR="00037CC2" w:rsidRPr="009E7E4A" w:rsidRDefault="00037CC2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55274592" w14:textId="77777777" w:rsidR="00505E0F" w:rsidRPr="009E7E4A" w:rsidRDefault="00505E0F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Biostatystyka</w:t>
            </w:r>
          </w:p>
          <w:p w14:paraId="2F2E7E1B" w14:textId="77777777" w:rsidR="00037CC2" w:rsidRPr="009E7E4A" w:rsidRDefault="00505E0F" w:rsidP="004523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Ekonomia i systemy ochrony zdrowia</w:t>
            </w:r>
          </w:p>
          <w:p w14:paraId="25A89F10" w14:textId="0334EE35" w:rsidR="00505E0F" w:rsidRDefault="00505E0F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2A7F1E0B" w14:textId="77777777" w:rsidR="00653BA0" w:rsidRPr="009E7E4A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  <w:p w14:paraId="20A30EE5" w14:textId="77777777" w:rsidR="00653BA0" w:rsidRPr="009E7E4A" w:rsidRDefault="00653BA0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4B9EA67" w14:textId="77777777" w:rsidR="00396B77" w:rsidRPr="009E7E4A" w:rsidRDefault="00396B77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13C4CCEF" w14:textId="77777777" w:rsidR="00505E0F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03EE3712" w14:textId="77777777" w:rsidR="00396B77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A8F2759" w14:textId="77777777" w:rsidR="00B14FD2" w:rsidRPr="009E7E4A" w:rsidRDefault="00B14FD2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30E52DB1" w14:textId="77777777" w:rsidR="0019499D" w:rsidRPr="009E7E4A" w:rsidRDefault="0019499D" w:rsidP="0045237F">
            <w:pPr>
              <w:pStyle w:val="WW-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017054D7" w14:textId="77777777" w:rsidR="0019499D" w:rsidRPr="009E7E4A" w:rsidRDefault="0019499D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605DE1B2" w14:textId="77777777" w:rsidR="0019499D" w:rsidRPr="009E7E4A" w:rsidRDefault="00022219" w:rsidP="0045237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0CA85E55" w14:textId="77777777" w:rsidR="00022219" w:rsidRPr="009E7E4A" w:rsidRDefault="0002221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3644BF83" w14:textId="77777777" w:rsidR="00022219" w:rsidRPr="009E7E4A" w:rsidRDefault="000222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7678C04E" w14:textId="77777777" w:rsidR="00022219" w:rsidRPr="009E7E4A" w:rsidRDefault="00022219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1A543E2F" w14:textId="77777777" w:rsidR="00022219" w:rsidRPr="009E7E4A" w:rsidRDefault="001917A7" w:rsidP="0045237F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2CE23FE8" w14:textId="77777777" w:rsidR="001917A7" w:rsidRPr="009E7E4A" w:rsidRDefault="001917A7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71FA028E" w14:textId="77777777" w:rsidR="001917A7" w:rsidRPr="009E7E4A" w:rsidRDefault="001917A7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648DDCE9" w14:textId="77777777" w:rsidR="00375C16" w:rsidRPr="009E7E4A" w:rsidRDefault="00375C16" w:rsidP="0045237F">
            <w:pPr>
              <w:pStyle w:val="Domylni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6EB400D4" w14:textId="27945E3B" w:rsidR="00375C16" w:rsidRPr="009E7E4A" w:rsidRDefault="00375C16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68FFEBA7" w14:textId="77777777" w:rsidR="00375C16" w:rsidRPr="009E7E4A" w:rsidRDefault="00375C16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1A7FE94E" w14:textId="77777777" w:rsidR="00375C16" w:rsidRPr="009E7E4A" w:rsidRDefault="00375C16" w:rsidP="004523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50D0B712" w14:textId="77777777" w:rsidR="00F9766D" w:rsidRPr="009E7E4A" w:rsidRDefault="00F9766D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0FA7EB3B" w14:textId="77777777" w:rsidR="0045237F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427D86D5" w14:textId="79D230D2" w:rsidR="00F9766D" w:rsidRPr="0045237F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01EFD661" w14:textId="189651CF" w:rsidR="00375C16" w:rsidRPr="009E7E4A" w:rsidRDefault="008C00F3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ogólna</w:t>
            </w:r>
          </w:p>
          <w:p w14:paraId="509EB277" w14:textId="77777777" w:rsidR="008C00F3" w:rsidRPr="009E7E4A" w:rsidRDefault="008C00F3" w:rsidP="0045237F">
            <w:pPr>
              <w:pStyle w:val="WW-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Psychologia </w:t>
            </w: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rehabilitacjyjna</w:t>
            </w:r>
            <w:proofErr w:type="spellEnd"/>
          </w:p>
          <w:p w14:paraId="356D8BA0" w14:textId="77777777" w:rsidR="001917A7" w:rsidRPr="009E7E4A" w:rsidRDefault="008C00F3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4692586F" w14:textId="77777777" w:rsidR="00EE0DC1" w:rsidRPr="009E7E4A" w:rsidRDefault="00EE0DC1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1F46D63E" w14:textId="77777777" w:rsidR="00EE0DC1" w:rsidRPr="009E7E4A" w:rsidRDefault="00EE0DC1" w:rsidP="0045237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7118FC8B" w14:textId="77777777" w:rsidR="00EE0DC1" w:rsidRPr="009E7E4A" w:rsidRDefault="005913AA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669D663E" w14:textId="77777777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Chirurgia </w:t>
            </w:r>
          </w:p>
          <w:p w14:paraId="4BA4FB3D" w14:textId="77777777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3DD59B3A" w14:textId="77777777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25820219" w14:textId="77777777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kardiochirurgii</w:t>
            </w:r>
          </w:p>
          <w:p w14:paraId="0A0844BB" w14:textId="77777777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iCs/>
                <w:sz w:val="20"/>
                <w:szCs w:val="20"/>
              </w:rPr>
              <w:t>Pierwsza pomoc przedmedyczna</w:t>
            </w:r>
          </w:p>
          <w:p w14:paraId="481A4F59" w14:textId="77777777" w:rsidR="005913AA" w:rsidRPr="009E7E4A" w:rsidRDefault="00BE6E9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3462D8D5" w14:textId="77777777" w:rsidR="00BE6E99" w:rsidRPr="009E7E4A" w:rsidRDefault="00BE6E99" w:rsidP="0045237F">
            <w:pPr>
              <w:pStyle w:val="WW-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1EB172BF" w14:textId="77777777" w:rsidR="00AA373C" w:rsidRPr="009E7E4A" w:rsidRDefault="00AA373C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Diagnostyka funkcjonalna w dysfunkcjach narządu ruchu</w:t>
            </w:r>
          </w:p>
          <w:p w14:paraId="4A0CE5FF" w14:textId="77777777" w:rsidR="00BE6E99" w:rsidRPr="009E7E4A" w:rsidRDefault="00911DD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6BE03FD3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182862DE" w14:textId="77777777" w:rsidR="002D71C6" w:rsidRPr="009E7E4A" w:rsidRDefault="002D71C6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Historia rehabilitacji</w:t>
            </w:r>
          </w:p>
          <w:p w14:paraId="2724DD58" w14:textId="77777777" w:rsidR="00911DD9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66ECF0CD" w14:textId="77777777" w:rsidR="001E6BA5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2ADECC81" w14:textId="77777777" w:rsidR="001E6BA5" w:rsidRPr="009E7E4A" w:rsidRDefault="001E6BA5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1746A9DE" w14:textId="77777777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02324F51" w14:textId="77777777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3F7DFB36" w14:textId="77777777" w:rsidR="00C75E78" w:rsidRPr="009E7E4A" w:rsidRDefault="00C75E78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Urologia</w:t>
            </w:r>
          </w:p>
          <w:p w14:paraId="26890C12" w14:textId="77777777" w:rsidR="00C30763" w:rsidRPr="009E7E4A" w:rsidRDefault="00C30763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5D6BEC60" w14:textId="77777777" w:rsidR="001E6BA5" w:rsidRPr="009E7E4A" w:rsidRDefault="00C30763" w:rsidP="00452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1ABE963C" w14:textId="2193D9E7" w:rsidR="00252DEF" w:rsidRPr="004C657D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C65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Terapia manualna</w:t>
            </w:r>
          </w:p>
          <w:p w14:paraId="6CC5008D" w14:textId="77777777" w:rsidR="00252DEF" w:rsidRPr="009E7E4A" w:rsidRDefault="00252DEF" w:rsidP="00252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Zdrowie publiczne</w:t>
            </w:r>
          </w:p>
          <w:p w14:paraId="509D9AE5" w14:textId="77777777" w:rsidR="008118E9" w:rsidRPr="009E7E4A" w:rsidRDefault="008118E9" w:rsidP="00252DE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36DFF131" w14:textId="77777777" w:rsidR="0045237F" w:rsidRDefault="00CE2274" w:rsidP="00252DE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0F79323B" w14:textId="5C1F467C" w:rsidR="00252DEF" w:rsidRPr="009E7E4A" w:rsidRDefault="00252DEF" w:rsidP="00252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1665DDD0" w14:textId="77777777" w:rsidTr="00270268">
        <w:trPr>
          <w:trHeight w:val="406"/>
        </w:trPr>
        <w:tc>
          <w:tcPr>
            <w:tcW w:w="2031" w:type="dxa"/>
          </w:tcPr>
          <w:p w14:paraId="0922F2A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37794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86D39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AE38D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9BD89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0FEC70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E0700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2A5E6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078C43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463CB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3A1C20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CAAB1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6C906D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8D1F3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202937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BD5358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AD86DE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B0824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70EE4E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89151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E26DC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E2444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67698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18E37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72D0A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9CCC6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B3A8E8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47F8591" w14:textId="6659B9D2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4C74DDFB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C5CA6C0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948ACA2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3DA3A5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762E5C0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33CFC7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039B3F4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15DDA3B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E64D4A4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25DA757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6EED0D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BF2ECF8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834F4F2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7A5CD39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A999D4A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17E232C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7F2483B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EBDE2CF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D8A4BFF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F5C1FE0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0285B61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4C6F89D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586B9A4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A230438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9D548BE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57839BC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7ACB8F9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73D55E4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0971185" w14:textId="38412BE2" w:rsidR="00001125" w:rsidRPr="009E7E4A" w:rsidRDefault="00001125" w:rsidP="00270268">
            <w:pPr>
              <w:spacing w:line="227" w:lineRule="exact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K_W32 -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wyjaśnia zasady EBM</w:t>
            </w:r>
            <w:r w:rsidR="007A250A" w:rsidRPr="009E7E4A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(medycyny opartej na dowodach naukowych)</w:t>
            </w:r>
          </w:p>
          <w:p w14:paraId="3A74C977" w14:textId="1E880737" w:rsidR="00F42B26" w:rsidRPr="009E7E4A" w:rsidRDefault="00F42B26" w:rsidP="00270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gridSpan w:val="2"/>
          </w:tcPr>
          <w:p w14:paraId="4D08BF4A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639F664D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752491CE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16FA7304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211B1894" w14:textId="69B054F9" w:rsidR="00F33F2B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2CB8D184" w14:textId="477DEB28" w:rsidR="00653BA0" w:rsidRPr="009E7E4A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  <w:p w14:paraId="278A9B1E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0B6D8DF7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04EBFBD3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Kinezjologia</w:t>
            </w:r>
          </w:p>
          <w:p w14:paraId="6C287EE1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6898648A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hAnsi="Times New Roman" w:cs="Times New Roman"/>
                <w:kern w:val="28"/>
              </w:rPr>
            </w:pPr>
            <w:r w:rsidRPr="009E7E4A">
              <w:rPr>
                <w:rFonts w:ascii="Times New Roman" w:hAnsi="Times New Roman" w:cs="Times New Roman"/>
                <w:kern w:val="28"/>
              </w:rPr>
              <w:t>Kształcenie ruchowe i metodyka nauczania ruchu</w:t>
            </w:r>
          </w:p>
          <w:p w14:paraId="5F4CB7F2" w14:textId="77777777" w:rsidR="00850EA8" w:rsidRPr="009E7E4A" w:rsidRDefault="00850EA8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2F1B232A" w14:textId="5570D8C9" w:rsidR="00F33F2B" w:rsidRPr="009E7E4A" w:rsidRDefault="00F33F2B" w:rsidP="0045237F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9E7E4A">
              <w:rPr>
                <w:rFonts w:ascii="Times New Roman" w:hAnsi="Times New Roman" w:cs="Times New Roman"/>
                <w:kern w:val="28"/>
              </w:rPr>
              <w:t>Diagnostyka funkcjonalna w chorobach wewnętrznych</w:t>
            </w:r>
          </w:p>
          <w:p w14:paraId="6721E55C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1A68EFD6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46C5B06B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290DE43F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14FA0388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Muzykoterapia</w:t>
            </w:r>
          </w:p>
          <w:p w14:paraId="56662630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27D3D89B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05296BA2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2112D79B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Antropometria</w:t>
            </w:r>
          </w:p>
          <w:p w14:paraId="6AE62029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Pulmunologia</w:t>
            </w:r>
          </w:p>
          <w:p w14:paraId="196CB058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79B5E5B9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Choroby cywilizacyjne</w:t>
            </w:r>
          </w:p>
          <w:p w14:paraId="523AEE88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Demografia i epidemiologia</w:t>
            </w:r>
          </w:p>
          <w:p w14:paraId="359A44C0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7A4C4C2B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5C130654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Rehabilitacja osób głuchych i niedosłyszących</w:t>
            </w:r>
          </w:p>
          <w:p w14:paraId="60E6B654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EBP (Fizjoterapia oparta na faktach)</w:t>
            </w:r>
          </w:p>
          <w:p w14:paraId="0DEDB159" w14:textId="77777777" w:rsidR="00F33F2B" w:rsidRPr="009E7E4A" w:rsidRDefault="00F33F2B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Profilaktyka chorób zawodowych</w:t>
            </w:r>
          </w:p>
          <w:p w14:paraId="72B96E55" w14:textId="77777777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4ECAAC43" w14:textId="77777777" w:rsidR="00F33F2B" w:rsidRPr="009E7E4A" w:rsidRDefault="00F33F2B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503F6A12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2BD50550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2639A08F" w14:textId="77777777" w:rsidR="00F33F2B" w:rsidRPr="009E7E4A" w:rsidRDefault="00F33F2B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7617E3CA" w14:textId="77777777" w:rsidR="00F42B26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2F346019" w14:textId="77777777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Ergonomia</w:t>
            </w:r>
          </w:p>
          <w:p w14:paraId="0757788D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03F20CEF" w14:textId="77777777" w:rsidR="00CB273D" w:rsidRPr="009E7E4A" w:rsidRDefault="00CB273D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77E6E7B7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3C8F257A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w warunkach domowych</w:t>
            </w:r>
          </w:p>
          <w:p w14:paraId="58A9F086" w14:textId="77777777" w:rsidR="00850EA8" w:rsidRPr="009E7E4A" w:rsidRDefault="00850EA8" w:rsidP="0045237F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3E12261B" w14:textId="77777777" w:rsidR="00850EA8" w:rsidRPr="009E7E4A" w:rsidRDefault="00850EA8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4BCC65F7" w14:textId="77777777" w:rsidR="00CB273D" w:rsidRPr="009E7E4A" w:rsidRDefault="00CF350E" w:rsidP="0045237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7B70A186" w14:textId="77777777" w:rsidR="00037CC2" w:rsidRPr="009E7E4A" w:rsidRDefault="00037CC2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7CF08FF5" w14:textId="77777777" w:rsidR="00037CC2" w:rsidRPr="009E7E4A" w:rsidRDefault="00037CC2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245EFF24" w14:textId="77777777" w:rsidR="00037CC2" w:rsidRPr="009E7E4A" w:rsidRDefault="00037CC2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5EA4C612" w14:textId="77777777" w:rsidR="00505E0F" w:rsidRPr="009E7E4A" w:rsidRDefault="00505E0F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Biostatystyka</w:t>
            </w:r>
          </w:p>
          <w:p w14:paraId="5EA16294" w14:textId="77777777" w:rsidR="00037CC2" w:rsidRPr="009E7E4A" w:rsidRDefault="00505E0F" w:rsidP="004523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t>Ekonomia i systemy ochrony zdrowia</w:t>
            </w:r>
          </w:p>
          <w:p w14:paraId="704FA3C6" w14:textId="77777777" w:rsidR="00505E0F" w:rsidRPr="009E7E4A" w:rsidRDefault="00505E0F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27C25423" w14:textId="307B61DC" w:rsidR="00396B77" w:rsidRPr="009E7E4A" w:rsidRDefault="00396B77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Fizjologia</w:t>
            </w:r>
          </w:p>
          <w:p w14:paraId="5DBDFB6C" w14:textId="77777777" w:rsidR="00505E0F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6A141680" w14:textId="77777777" w:rsidR="00396B77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lastRenderedPageBreak/>
              <w:t>Fizjoterapia kliniczna w chorobach naczyń obwodowych</w:t>
            </w:r>
          </w:p>
          <w:p w14:paraId="77178AC9" w14:textId="0865F5F7" w:rsidR="00B14FD2" w:rsidRPr="009E7E4A" w:rsidRDefault="00B14FD2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kliniczna w ortopedii, traumatologii i medycynie sportowej</w:t>
            </w:r>
          </w:p>
          <w:p w14:paraId="5D343861" w14:textId="77777777" w:rsidR="0019499D" w:rsidRPr="009E7E4A" w:rsidRDefault="0019499D" w:rsidP="0045237F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5FDD20B0" w14:textId="77777777" w:rsidR="0019499D" w:rsidRPr="009E7E4A" w:rsidRDefault="0019499D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563E7DB6" w14:textId="77777777" w:rsidR="0019499D" w:rsidRPr="009E7E4A" w:rsidRDefault="00022219" w:rsidP="0045237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3669801E" w14:textId="77777777" w:rsidR="00022219" w:rsidRPr="009E7E4A" w:rsidRDefault="00022219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0673E64D" w14:textId="77777777" w:rsidR="00022219" w:rsidRPr="009E7E4A" w:rsidRDefault="000222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053E8D1C" w14:textId="4A99AB51" w:rsidR="00022219" w:rsidRPr="009E7E4A" w:rsidRDefault="00022219" w:rsidP="0045237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neurochirurgii</w:t>
            </w:r>
          </w:p>
          <w:p w14:paraId="4BE24DDB" w14:textId="77777777" w:rsidR="00022219" w:rsidRPr="009E7E4A" w:rsidRDefault="001917A7" w:rsidP="0045237F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43D1B7CE" w14:textId="044E312C" w:rsidR="001917A7" w:rsidRPr="009E7E4A" w:rsidRDefault="001917A7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Fizjoterapia w wadach postawy</w:t>
            </w:r>
          </w:p>
          <w:p w14:paraId="1787A6D4" w14:textId="46C12A4B" w:rsidR="001917A7" w:rsidRPr="009E7E4A" w:rsidRDefault="001917A7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Ginekologia i położnictwo</w:t>
            </w:r>
          </w:p>
          <w:p w14:paraId="6736C182" w14:textId="7B8059C2" w:rsidR="00375C16" w:rsidRPr="009E7E4A" w:rsidRDefault="00375C16" w:rsidP="0045237F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Intensywna terapia</w:t>
            </w:r>
          </w:p>
          <w:p w14:paraId="6F973F54" w14:textId="77777777" w:rsidR="00375C16" w:rsidRPr="009E7E4A" w:rsidRDefault="00375C16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3BB7825E" w14:textId="77777777" w:rsidR="00375C16" w:rsidRPr="009E7E4A" w:rsidRDefault="00375C16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3826072A" w14:textId="77777777" w:rsidR="00375C16" w:rsidRPr="009E7E4A" w:rsidRDefault="00375C16" w:rsidP="004523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55A8C1B3" w14:textId="77777777" w:rsidR="00F9766D" w:rsidRPr="009E7E4A" w:rsidRDefault="00F9766D" w:rsidP="0045237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357D40E6" w14:textId="77777777" w:rsidR="00F9766D" w:rsidRPr="009E7E4A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7721DEE5" w14:textId="77777777" w:rsidR="00F9766D" w:rsidRPr="009E7E4A" w:rsidRDefault="00F9766D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1B0DB278" w14:textId="77777777" w:rsidR="008C00F3" w:rsidRPr="009E7E4A" w:rsidRDefault="008C00F3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ogólna</w:t>
            </w:r>
          </w:p>
          <w:p w14:paraId="48B9C79F" w14:textId="77777777" w:rsidR="008C00F3" w:rsidRPr="009E7E4A" w:rsidRDefault="008C00F3" w:rsidP="0045237F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Psychologia </w:t>
            </w: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rehabilitacjyjna</w:t>
            </w:r>
            <w:proofErr w:type="spellEnd"/>
          </w:p>
          <w:p w14:paraId="6E31B160" w14:textId="77777777" w:rsidR="001917A7" w:rsidRPr="009E7E4A" w:rsidRDefault="008C00F3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036E951B" w14:textId="77777777" w:rsidR="00EE0DC1" w:rsidRPr="009E7E4A" w:rsidRDefault="00EE0DC1" w:rsidP="0045237F">
            <w:pPr>
              <w:pStyle w:val="Domylnie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3ECC6A76" w14:textId="77777777" w:rsidR="00EE0DC1" w:rsidRPr="009E7E4A" w:rsidRDefault="00EE0DC1" w:rsidP="0045237F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1CB41C33" w14:textId="77777777" w:rsidR="00EE0DC1" w:rsidRPr="009E7E4A" w:rsidRDefault="005913AA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44AA8FFE" w14:textId="06005181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>Chirurgia</w:t>
            </w:r>
          </w:p>
          <w:p w14:paraId="13473312" w14:textId="5543763D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>Fizjoterapia kliniczna w chirurgii</w:t>
            </w:r>
          </w:p>
          <w:p w14:paraId="06A233FB" w14:textId="77777777" w:rsidR="007A250A" w:rsidRPr="009E7E4A" w:rsidRDefault="007A250A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777158EA" w14:textId="77777777" w:rsidR="007A250A" w:rsidRPr="009E7E4A" w:rsidRDefault="007A250A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kardiochirurgii</w:t>
            </w:r>
          </w:p>
          <w:p w14:paraId="0F67CF02" w14:textId="77777777" w:rsidR="007A250A" w:rsidRPr="009E7E4A" w:rsidRDefault="007A250A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iCs/>
                <w:sz w:val="20"/>
                <w:szCs w:val="20"/>
              </w:rPr>
              <w:t>Pierwsza pomoc przedmedyczna</w:t>
            </w:r>
          </w:p>
          <w:p w14:paraId="23B6CF7B" w14:textId="77777777" w:rsidR="005913AA" w:rsidRPr="009E7E4A" w:rsidRDefault="00BE6E9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374260B3" w14:textId="77777777" w:rsidR="00BE6E99" w:rsidRPr="009E7E4A" w:rsidRDefault="00BE6E99" w:rsidP="0045237F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472655EF" w14:textId="77777777" w:rsidR="00AA373C" w:rsidRPr="009E7E4A" w:rsidRDefault="00AA373C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Diagnostyka funkcjonalna w dysfunkcjach narządu ruchu</w:t>
            </w:r>
          </w:p>
          <w:p w14:paraId="5B37EE11" w14:textId="77777777" w:rsidR="00911DD9" w:rsidRPr="009E7E4A" w:rsidRDefault="00911DD9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60658D54" w14:textId="77777777" w:rsidR="002D71C6" w:rsidRPr="009E7E4A" w:rsidRDefault="002D71C6" w:rsidP="0045237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Historia rehabilitacji</w:t>
            </w:r>
          </w:p>
          <w:p w14:paraId="75E10BDF" w14:textId="77777777" w:rsidR="00BE6E99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5CD022BD" w14:textId="77777777" w:rsidR="001E6BA5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37D18C32" w14:textId="77777777" w:rsidR="001E6BA5" w:rsidRPr="009E7E4A" w:rsidRDefault="001E6BA5" w:rsidP="0045237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5894A69C" w14:textId="77777777" w:rsidR="00791B60" w:rsidRPr="009E7E4A" w:rsidRDefault="00791B60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703F8670" w14:textId="77777777" w:rsidR="00791B60" w:rsidRPr="009E7E4A" w:rsidRDefault="00791B60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2DB645D1" w14:textId="77777777" w:rsidR="00C75E78" w:rsidRPr="009E7E4A" w:rsidRDefault="00C75E78" w:rsidP="0045237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Urologia</w:t>
            </w:r>
          </w:p>
          <w:p w14:paraId="1CFD9C98" w14:textId="77777777" w:rsidR="00C30763" w:rsidRPr="009E7E4A" w:rsidRDefault="00C30763" w:rsidP="0045237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28FDEE25" w14:textId="77777777" w:rsidR="00C30763" w:rsidRPr="009E7E4A" w:rsidRDefault="00C30763" w:rsidP="0045237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5161D4DA" w14:textId="77777777" w:rsidR="001E6BA5" w:rsidRPr="009E7E4A" w:rsidRDefault="00C30763" w:rsidP="00452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24BA23E5" w14:textId="4834BF17" w:rsidR="00252DEF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2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Terapia manualna</w:t>
            </w:r>
          </w:p>
          <w:p w14:paraId="7DFFCAFB" w14:textId="77777777" w:rsidR="00252DEF" w:rsidRPr="009E7E4A" w:rsidRDefault="00252DEF" w:rsidP="00252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7FA2DFDE" w14:textId="77777777" w:rsidR="008118E9" w:rsidRDefault="008118E9" w:rsidP="00252DE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2D61A78F" w14:textId="181BDABA" w:rsidR="0045237F" w:rsidRPr="009E7E4A" w:rsidRDefault="0045237F" w:rsidP="00452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1CF6432F" w14:textId="77777777" w:rsidTr="00270268">
        <w:trPr>
          <w:trHeight w:val="382"/>
        </w:trPr>
        <w:tc>
          <w:tcPr>
            <w:tcW w:w="2031" w:type="dxa"/>
          </w:tcPr>
          <w:p w14:paraId="1299FF36" w14:textId="550DFB2F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lastRenderedPageBreak/>
              <w:t>P7S_WG</w:t>
            </w:r>
          </w:p>
          <w:p w14:paraId="797B8354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126A15AB" w14:textId="423CCDE7" w:rsidR="00F42B26" w:rsidRPr="009E7E4A" w:rsidRDefault="00001125" w:rsidP="00270268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K_W33 - </w:t>
            </w:r>
            <w:r w:rsidRPr="009E7E4A">
              <w:rPr>
                <w:rFonts w:ascii="Times New Roman" w:eastAsia="Times New Roman" w:hAnsi="Times New Roman" w:cs="Times New Roman"/>
              </w:rPr>
              <w:t>zna zasady tworzenia planów i</w:t>
            </w:r>
            <w:r w:rsidR="00270268" w:rsidRPr="009E7E4A">
              <w:rPr>
                <w:rFonts w:ascii="Times New Roman" w:eastAsia="Times New Roman" w:hAnsi="Times New Roman" w:cs="Times New Roman"/>
              </w:rPr>
              <w:t xml:space="preserve"> </w:t>
            </w:r>
            <w:r w:rsidR="00270268" w:rsidRPr="009E7E4A">
              <w:rPr>
                <w:rFonts w:ascii="Times New Roman" w:eastAsia="Times New Roman" w:hAnsi="Times New Roman" w:cs="Times New Roman"/>
                <w:w w:val="99"/>
              </w:rPr>
              <w:t xml:space="preserve">programów nauczania, ze szczególnym uwzględnieniem </w:t>
            </w:r>
            <w:r w:rsidR="00270268" w:rsidRPr="009E7E4A">
              <w:rPr>
                <w:rFonts w:ascii="Times New Roman" w:eastAsia="Times New Roman" w:hAnsi="Times New Roman" w:cs="Times New Roman"/>
                <w:w w:val="99"/>
              </w:rPr>
              <w:lastRenderedPageBreak/>
              <w:t xml:space="preserve">podyplomowego kształcenia i </w:t>
            </w:r>
            <w:r w:rsidR="00270268" w:rsidRPr="009E7E4A">
              <w:rPr>
                <w:rFonts w:ascii="Times New Roman" w:eastAsia="Times New Roman" w:hAnsi="Times New Roman" w:cs="Times New Roman"/>
              </w:rPr>
              <w:t xml:space="preserve">doskonalenia zawodowego w oparciu o </w:t>
            </w:r>
            <w:r w:rsidR="00270268" w:rsidRPr="009E7E4A">
              <w:rPr>
                <w:rFonts w:ascii="Times New Roman" w:eastAsia="Times New Roman" w:hAnsi="Times New Roman" w:cs="Times New Roman"/>
                <w:w w:val="99"/>
              </w:rPr>
              <w:t>znajomość podstaw dydaktyki</w:t>
            </w:r>
          </w:p>
        </w:tc>
        <w:tc>
          <w:tcPr>
            <w:tcW w:w="3438" w:type="dxa"/>
            <w:gridSpan w:val="2"/>
          </w:tcPr>
          <w:p w14:paraId="46A00A89" w14:textId="77777777" w:rsidR="00850EA8" w:rsidRPr="009E7E4A" w:rsidRDefault="00850EA8" w:rsidP="00850E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lastRenderedPageBreak/>
              <w:t>Metodyka badań naukowych</w:t>
            </w:r>
          </w:p>
          <w:p w14:paraId="26A11190" w14:textId="77777777" w:rsidR="00F42B26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0ACE072F" w14:textId="0C2B79F6" w:rsidR="00CE2274" w:rsidRPr="009E7E4A" w:rsidRDefault="00CE2274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</w:tc>
      </w:tr>
      <w:tr w:rsidR="00F42B26" w14:paraId="3C252380" w14:textId="77777777" w:rsidTr="00270268">
        <w:trPr>
          <w:trHeight w:val="419"/>
        </w:trPr>
        <w:tc>
          <w:tcPr>
            <w:tcW w:w="2031" w:type="dxa"/>
          </w:tcPr>
          <w:p w14:paraId="209A02E0" w14:textId="433D58AE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lastRenderedPageBreak/>
              <w:t>P7S_WG</w:t>
            </w:r>
          </w:p>
          <w:p w14:paraId="53A79016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5E4F8ACF" w14:textId="6EBF0AC8" w:rsidR="00F42B26" w:rsidRPr="009E7E4A" w:rsidRDefault="00270268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K_W34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- prezentuje zasady podstawowych czynności ratunkowych w różnych stanach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zagrożenia zdrowotnego</w:t>
            </w:r>
          </w:p>
        </w:tc>
        <w:tc>
          <w:tcPr>
            <w:tcW w:w="3438" w:type="dxa"/>
            <w:gridSpan w:val="2"/>
          </w:tcPr>
          <w:p w14:paraId="4702E852" w14:textId="77777777" w:rsidR="00F42B26" w:rsidRPr="009E7E4A" w:rsidRDefault="00396B77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559760D6" w14:textId="77777777" w:rsidR="007A250A" w:rsidRPr="009E7E4A" w:rsidRDefault="007A250A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iCs/>
                <w:sz w:val="20"/>
                <w:szCs w:val="20"/>
              </w:rPr>
              <w:t>Pierwsza pomoc przedmedyczna</w:t>
            </w:r>
          </w:p>
          <w:p w14:paraId="2C8D19D7" w14:textId="495B1A0B" w:rsidR="007A250A" w:rsidRPr="009E7E4A" w:rsidRDefault="007A250A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0296A68B" w14:textId="77777777" w:rsidTr="00270268">
        <w:trPr>
          <w:trHeight w:val="431"/>
        </w:trPr>
        <w:tc>
          <w:tcPr>
            <w:tcW w:w="2031" w:type="dxa"/>
            <w:tcBorders>
              <w:bottom w:val="single" w:sz="4" w:space="0" w:color="000000"/>
            </w:tcBorders>
          </w:tcPr>
          <w:p w14:paraId="58E6F22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8C631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CF38F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14E886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63026A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302DF0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8D1F4C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A2CEA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BE2027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057AE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2C0C5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B664E7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FB9E1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AA9CF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60E0E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9C097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EDF22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19D431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D0B47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E8F85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5E7DF0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6EAE99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01DF5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ACE3B0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DF629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1C68B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6507A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B3B8CA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A5410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027EF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855265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A90D24" w14:textId="1FCE4C63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517FF6C3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  <w:tcBorders>
              <w:bottom w:val="single" w:sz="4" w:space="0" w:color="000000"/>
            </w:tcBorders>
          </w:tcPr>
          <w:p w14:paraId="7112BDB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0C02CB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8EEAC9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3E4D5B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9C6C70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44F650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5179ED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9D1A53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15655B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F50AE5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DBF246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995895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F18731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D42667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C531F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C072D6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678F27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CB5E86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8AFEEF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8337DD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161C87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D7B271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34234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DAF7D9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D55FFA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FE214F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23F614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7F8F71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3565FD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B300DA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0D12FB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F9559C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52A72B4" w14:textId="54208B85" w:rsidR="00F42B26" w:rsidRPr="009E7E4A" w:rsidRDefault="00270268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K_W35 -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analizuje krytycznie piśmiennictwo naukowe</w:t>
            </w:r>
          </w:p>
        </w:tc>
        <w:tc>
          <w:tcPr>
            <w:tcW w:w="3438" w:type="dxa"/>
            <w:gridSpan w:val="2"/>
            <w:tcBorders>
              <w:bottom w:val="single" w:sz="4" w:space="0" w:color="000000"/>
            </w:tcBorders>
          </w:tcPr>
          <w:p w14:paraId="79A64102" w14:textId="77777777" w:rsidR="00850EA8" w:rsidRPr="009E7E4A" w:rsidRDefault="00850EA8" w:rsidP="00850E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3BF462A6" w14:textId="77777777" w:rsidR="00F42B26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29795C9D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Biofizyka</w:t>
            </w:r>
          </w:p>
          <w:p w14:paraId="03F6251C" w14:textId="77777777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14FA5B85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6395C792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0416061B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5BF4FA05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60288534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0D8B119B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Kinezjologia</w:t>
            </w:r>
          </w:p>
          <w:p w14:paraId="2B2F287F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4B316B06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hAnsi="Times New Roman" w:cs="Times New Roman"/>
                <w:kern w:val="28"/>
              </w:rPr>
              <w:t>Kształcenie ruchowe i metodyka nauczania ruchu</w:t>
            </w:r>
          </w:p>
          <w:p w14:paraId="4FC044BE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1E1A14E0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699FA5C5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2CA772F3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Pulmunologia</w:t>
            </w:r>
          </w:p>
          <w:p w14:paraId="2EF19BD6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Antropometria</w:t>
            </w:r>
          </w:p>
          <w:p w14:paraId="05F42621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02677B1C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56EAA0B6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EBP (Fizjoterapia oparta na faktach)</w:t>
            </w:r>
          </w:p>
          <w:p w14:paraId="02244129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43E4809C" w14:textId="77777777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Profilaktyka chorób zawodowych</w:t>
            </w:r>
          </w:p>
          <w:p w14:paraId="3026BBCA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58FEFA11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Rehabilitacja osób głuchych i niedosłyszących</w:t>
            </w:r>
          </w:p>
          <w:p w14:paraId="48CC352B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5D57429F" w14:textId="77777777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5E52DA3E" w14:textId="298987D8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</w:t>
            </w:r>
          </w:p>
          <w:p w14:paraId="1DD2E48F" w14:textId="17D7B374" w:rsidR="00F33F2B" w:rsidRDefault="00653BA0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="00F33F2B" w:rsidRPr="009E7E4A">
              <w:rPr>
                <w:rFonts w:ascii="Times New Roman" w:eastAsia="Times New Roman" w:hAnsi="Times New Roman" w:cs="Times New Roman"/>
                <w:w w:val="99"/>
              </w:rPr>
              <w:t>ewnętrznych</w:t>
            </w:r>
          </w:p>
          <w:p w14:paraId="2D0E9644" w14:textId="490C2FF3" w:rsidR="00653BA0" w:rsidRPr="00653BA0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  <w:p w14:paraId="031A3F77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4406BD98" w14:textId="21015E5F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7DF543B1" w14:textId="77777777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4532D9FB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Choroby cywilizacyjne</w:t>
            </w:r>
          </w:p>
          <w:p w14:paraId="24E94A92" w14:textId="77777777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Demografia i epidemiologia</w:t>
            </w:r>
          </w:p>
          <w:p w14:paraId="24DE95B0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32EAC389" w14:textId="77777777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314E28DE" w14:textId="2CFFD9C4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Muzykoterapia</w:t>
            </w:r>
          </w:p>
          <w:p w14:paraId="1174068A" w14:textId="2961B93F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41A9DFEA" w14:textId="24A2C09C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2B144FB8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 diagnostyczne w sporcie: metody</w:t>
            </w:r>
          </w:p>
          <w:p w14:paraId="7913326C" w14:textId="431E75A6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kinezyterapeutyczne</w:t>
            </w:r>
          </w:p>
          <w:p w14:paraId="22216B5F" w14:textId="05DBBB61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Ergonomia</w:t>
            </w:r>
          </w:p>
          <w:p w14:paraId="5A7CA8B7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4EE8A91F" w14:textId="77777777" w:rsidR="00F33F2B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4EACFBED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6837D3AE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w warunkach domowych</w:t>
            </w:r>
          </w:p>
          <w:p w14:paraId="4A9F4F68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7C50AE43" w14:textId="77777777" w:rsidR="00850EA8" w:rsidRPr="009E7E4A" w:rsidRDefault="00850EA8" w:rsidP="00850EA8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6DEB209B" w14:textId="77777777" w:rsidR="00850EA8" w:rsidRPr="009E7E4A" w:rsidRDefault="00850EA8" w:rsidP="00850EA8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0EFAEDEC" w14:textId="77777777" w:rsidR="00CB273D" w:rsidRPr="009E7E4A" w:rsidRDefault="00CF350E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lastRenderedPageBreak/>
              <w:t>Reumatologia</w:t>
            </w:r>
          </w:p>
          <w:p w14:paraId="4B86379F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33CFB6A5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6B6EDB52" w14:textId="44B34263" w:rsidR="00037CC2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2C06962D" w14:textId="77777777" w:rsidR="00653BA0" w:rsidRPr="009E7E4A" w:rsidRDefault="00653BA0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24F8265" w14:textId="77777777" w:rsidR="00505E0F" w:rsidRPr="009E7E4A" w:rsidRDefault="00505E0F" w:rsidP="00505E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Biostatystyka</w:t>
            </w:r>
          </w:p>
          <w:p w14:paraId="6648DD7A" w14:textId="77777777" w:rsidR="00037CC2" w:rsidRPr="009E7E4A" w:rsidRDefault="00505E0F" w:rsidP="00A257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t>Ekonomia i systemy ochrony zdrowia</w:t>
            </w:r>
          </w:p>
          <w:p w14:paraId="14657162" w14:textId="77777777" w:rsidR="00505E0F" w:rsidRPr="009E7E4A" w:rsidRDefault="00505E0F" w:rsidP="00505E0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57AF6B85" w14:textId="77777777" w:rsidR="00396B77" w:rsidRPr="009E7E4A" w:rsidRDefault="00396B77" w:rsidP="00396B7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0B83D887" w14:textId="77777777" w:rsidR="00505E0F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122ADEBB" w14:textId="0048D591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535D586" w14:textId="7D4D31D8" w:rsidR="00911DD9" w:rsidRPr="009E7E4A" w:rsidRDefault="00911DD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0A17E867" w14:textId="77777777" w:rsidR="00B14FD2" w:rsidRPr="009E7E4A" w:rsidRDefault="00B14FD2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523B7BAD" w14:textId="77777777" w:rsidR="0019499D" w:rsidRPr="009E7E4A" w:rsidRDefault="0019499D" w:rsidP="0019499D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34F2815B" w14:textId="77777777" w:rsidR="0019499D" w:rsidRPr="009E7E4A" w:rsidRDefault="0019499D" w:rsidP="0019499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31FE5876" w14:textId="77777777" w:rsidR="0019499D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05946C2E" w14:textId="77777777" w:rsidR="00022219" w:rsidRPr="009E7E4A" w:rsidRDefault="00022219" w:rsidP="0002221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2756C60E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740EDA5C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0FFC461D" w14:textId="77777777" w:rsidR="00022219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5C1A748A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0EC1AEF4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3A08EF47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13E36381" w14:textId="77777777" w:rsidR="001917A7" w:rsidRPr="009E7E4A" w:rsidRDefault="00375C16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Odpowiedzialność prawna w fizjoterapii</w:t>
            </w:r>
          </w:p>
          <w:p w14:paraId="1D5A33A7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4D319B5A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25EDA815" w14:textId="77777777" w:rsidR="00375C16" w:rsidRPr="009E7E4A" w:rsidRDefault="00375C16" w:rsidP="00375C1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329DA103" w14:textId="77777777" w:rsidR="00F9766D" w:rsidRPr="009E7E4A" w:rsidRDefault="00F9766D" w:rsidP="00F9766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3873C6AB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2E9326A5" w14:textId="77777777" w:rsidR="00F9766D" w:rsidRPr="009E7E4A" w:rsidRDefault="00F9766D" w:rsidP="00F9766D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2EC97D24" w14:textId="77777777" w:rsidR="008C00F3" w:rsidRPr="009E7E4A" w:rsidRDefault="008C00F3" w:rsidP="008C00F3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ogólna</w:t>
            </w:r>
          </w:p>
          <w:p w14:paraId="26206445" w14:textId="0D7D9450" w:rsidR="008C00F3" w:rsidRPr="009E7E4A" w:rsidRDefault="008C00F3" w:rsidP="008C00F3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rehabilitacyjna</w:t>
            </w:r>
          </w:p>
          <w:p w14:paraId="1227B74C" w14:textId="3FCE9851" w:rsidR="00375C16" w:rsidRPr="009E7E4A" w:rsidRDefault="008C00F3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6FA587CE" w14:textId="77777777" w:rsidR="00EE0DC1" w:rsidRPr="009E7E4A" w:rsidRDefault="00EE0DC1" w:rsidP="00EE0DC1">
            <w:pPr>
              <w:pStyle w:val="Domylnie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490BB7A3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3CA30C5A" w14:textId="77777777" w:rsidR="00EE0DC1" w:rsidRPr="009E7E4A" w:rsidRDefault="00EE0DC1" w:rsidP="00EE0DC1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Wyroby medyczne (zaopatrzenie medyczne)</w:t>
            </w:r>
          </w:p>
          <w:p w14:paraId="23981B40" w14:textId="1ED7DE24" w:rsidR="00375C16" w:rsidRPr="009E7E4A" w:rsidRDefault="005913AA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5E62D757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Chirurgia </w:t>
            </w:r>
          </w:p>
          <w:p w14:paraId="2D7F0033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17A17E08" w14:textId="77777777" w:rsidR="00375C16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296CC2DD" w14:textId="77777777" w:rsidR="007A250A" w:rsidRPr="009E7E4A" w:rsidRDefault="007A250A" w:rsidP="007A250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3D20E1B1" w14:textId="77777777" w:rsidR="007A250A" w:rsidRPr="009E7E4A" w:rsidRDefault="007A250A" w:rsidP="007A250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kardiochirurgii</w:t>
            </w:r>
          </w:p>
          <w:p w14:paraId="66FD75E7" w14:textId="77777777" w:rsidR="007A250A" w:rsidRPr="009E7E4A" w:rsidRDefault="007A250A" w:rsidP="007A250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iCs/>
                <w:sz w:val="20"/>
                <w:szCs w:val="20"/>
              </w:rPr>
              <w:t>Pierwsza pomoc przedmedyczna</w:t>
            </w:r>
          </w:p>
          <w:p w14:paraId="55B42CA0" w14:textId="77777777" w:rsidR="007A250A" w:rsidRPr="009E7E4A" w:rsidRDefault="00BE6E9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7C20E2FE" w14:textId="77777777" w:rsidR="00BE6E99" w:rsidRPr="009E7E4A" w:rsidRDefault="00BE6E99" w:rsidP="00BE6E99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2ECC0DE8" w14:textId="77777777" w:rsidR="00BE6E99" w:rsidRPr="009E7E4A" w:rsidRDefault="00BE6E99" w:rsidP="00BE6E9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4C3FAF88" w14:textId="77777777" w:rsidR="00AA373C" w:rsidRPr="009E7E4A" w:rsidRDefault="00AA373C" w:rsidP="00AA373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Diagnostyka funkcjonalna w dysfunkcjach narządu ruchu</w:t>
            </w:r>
          </w:p>
          <w:p w14:paraId="01F828BF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372F572F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Fizjoterapia kliniczna w neurologii i neurologii rozwojowej</w:t>
            </w:r>
          </w:p>
          <w:p w14:paraId="7F57D6A7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0AE3029F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Historia rehabilitacji</w:t>
            </w:r>
          </w:p>
          <w:p w14:paraId="25A614F5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315A1EEA" w14:textId="77777777" w:rsidR="00BE6E99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7480AB95" w14:textId="77777777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07436D31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0103CEE8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0ECC788B" w14:textId="77777777" w:rsidR="001E6BA5" w:rsidRPr="009E7E4A" w:rsidRDefault="00791B60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Socjologia niepełnosprawności i rehabilitacji</w:t>
            </w:r>
          </w:p>
          <w:p w14:paraId="553934CD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76AB13A2" w14:textId="77777777" w:rsidR="00C75E78" w:rsidRPr="009E7E4A" w:rsidRDefault="00C75E78" w:rsidP="00A7673C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Urologia</w:t>
            </w:r>
          </w:p>
          <w:p w14:paraId="4BB46445" w14:textId="77777777" w:rsidR="00C30763" w:rsidRPr="009E7E4A" w:rsidRDefault="00C30763" w:rsidP="00A7673C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palpacyjna i rentgenowska</w:t>
            </w:r>
          </w:p>
          <w:p w14:paraId="1DDCD310" w14:textId="77777777" w:rsidR="00C30763" w:rsidRPr="009E7E4A" w:rsidRDefault="00C30763" w:rsidP="00A7673C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60C40569" w14:textId="77777777" w:rsidR="00C30763" w:rsidRPr="009E7E4A" w:rsidRDefault="00C30763" w:rsidP="00A7673C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1A970BB9" w14:textId="77777777" w:rsidR="00791B60" w:rsidRPr="009E7E4A" w:rsidRDefault="00C30763" w:rsidP="00A767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2FA974AD" w14:textId="0D594F2D" w:rsidR="00C30763" w:rsidRPr="009E7E4A" w:rsidRDefault="00C30763" w:rsidP="00A7673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Podstawy prawa</w:t>
            </w:r>
          </w:p>
          <w:p w14:paraId="74D36C67" w14:textId="591AF605" w:rsidR="00C30763" w:rsidRDefault="008118E9" w:rsidP="00A7673C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Język migowy</w:t>
            </w:r>
          </w:p>
          <w:p w14:paraId="7A5CFAF3" w14:textId="2255E7F1" w:rsidR="00252DEF" w:rsidRDefault="00252DEF" w:rsidP="00A767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54AFDD38" w14:textId="08F3D5AF" w:rsidR="00A7673C" w:rsidRPr="00252DEF" w:rsidRDefault="00A7673C" w:rsidP="00A767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Terapia manualna</w:t>
            </w:r>
          </w:p>
          <w:p w14:paraId="4EA0C72D" w14:textId="46DCEBEE" w:rsidR="008118E9" w:rsidRPr="009E7E4A" w:rsidRDefault="008118E9" w:rsidP="00A7673C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2453F1B0" w14:textId="436BB9D0" w:rsidR="00CE2274" w:rsidRPr="009E7E4A" w:rsidRDefault="00CE2274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0905ED9B" w14:textId="77777777" w:rsidR="00CE2274" w:rsidRPr="009E7E4A" w:rsidRDefault="00CE2274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Przysposobienie biblioteczne</w:t>
            </w:r>
          </w:p>
          <w:p w14:paraId="387F3164" w14:textId="1BACC8D1" w:rsidR="00CE2274" w:rsidRPr="009E7E4A" w:rsidRDefault="00CE2274" w:rsidP="00C30763">
            <w:pPr>
              <w:rPr>
                <w:rFonts w:ascii="Times New Roman" w:hAnsi="Times New Roman" w:cs="Times New Roman"/>
              </w:rPr>
            </w:pPr>
          </w:p>
        </w:tc>
      </w:tr>
      <w:tr w:rsidR="00270268" w14:paraId="5334A039" w14:textId="77777777" w:rsidTr="00270268">
        <w:trPr>
          <w:trHeight w:val="266"/>
        </w:trPr>
        <w:tc>
          <w:tcPr>
            <w:tcW w:w="10195" w:type="dxa"/>
            <w:gridSpan w:val="5"/>
            <w:shd w:val="clear" w:color="auto" w:fill="D9D9D9" w:themeFill="background1" w:themeFillShade="D9"/>
          </w:tcPr>
          <w:p w14:paraId="68E5CE9F" w14:textId="2EAF9048" w:rsidR="00270268" w:rsidRPr="009E7E4A" w:rsidRDefault="00270268" w:rsidP="00A25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E4A">
              <w:rPr>
                <w:rFonts w:ascii="Times New Roman" w:hAnsi="Times New Roman" w:cs="Times New Roman"/>
                <w:b/>
                <w:bCs/>
              </w:rPr>
              <w:lastRenderedPageBreak/>
              <w:t>UMIEJĘTNOŚCI</w:t>
            </w:r>
          </w:p>
        </w:tc>
      </w:tr>
      <w:tr w:rsidR="00F42B26" w14:paraId="1A0BB25F" w14:textId="77777777" w:rsidTr="00270268">
        <w:trPr>
          <w:trHeight w:val="210"/>
        </w:trPr>
        <w:tc>
          <w:tcPr>
            <w:tcW w:w="2031" w:type="dxa"/>
          </w:tcPr>
          <w:p w14:paraId="2F3D8223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AD26E11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739BD6F" w14:textId="65B639C0" w:rsidR="00F42B26" w:rsidRPr="009E7E4A" w:rsidRDefault="009177D5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</w:tc>
        <w:tc>
          <w:tcPr>
            <w:tcW w:w="4726" w:type="dxa"/>
            <w:gridSpan w:val="2"/>
          </w:tcPr>
          <w:p w14:paraId="4CEF564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126F6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25283C" w14:textId="14CE013E" w:rsidR="00F42B26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K_U01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rozpoznaje zaburzenia występujące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w strukturach komórkowych, tkankowych, </w:t>
            </w:r>
            <w:r w:rsidRPr="009E7E4A">
              <w:rPr>
                <w:rFonts w:ascii="Times New Roman" w:eastAsia="Times New Roman" w:hAnsi="Times New Roman" w:cs="Times New Roman"/>
              </w:rPr>
              <w:t>narządowych wywołane chorobą lub urazem</w:t>
            </w:r>
          </w:p>
        </w:tc>
        <w:tc>
          <w:tcPr>
            <w:tcW w:w="3438" w:type="dxa"/>
            <w:gridSpan w:val="2"/>
          </w:tcPr>
          <w:p w14:paraId="06D20938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42B8552D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5CC0DB35" w14:textId="77777777" w:rsidR="00F42B26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6DA6622F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16E0D16D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04CFAAE9" w14:textId="77777777" w:rsidR="00396B77" w:rsidRPr="009E7E4A" w:rsidRDefault="00396B77" w:rsidP="00396B7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3BAFABAD" w14:textId="77777777" w:rsidR="0019499D" w:rsidRPr="009E7E4A" w:rsidRDefault="0019499D" w:rsidP="0019499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45823015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758568A0" w14:textId="345062B8" w:rsidR="00037CC2" w:rsidRPr="00653BA0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</w:tc>
      </w:tr>
      <w:tr w:rsidR="00270268" w14:paraId="5F131DFC" w14:textId="77777777" w:rsidTr="00270268">
        <w:trPr>
          <w:trHeight w:val="234"/>
        </w:trPr>
        <w:tc>
          <w:tcPr>
            <w:tcW w:w="2031" w:type="dxa"/>
          </w:tcPr>
          <w:p w14:paraId="442A4E3E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56676E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506A47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6DD766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E96BBE1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81944D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74B644C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CB786A9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D5DA06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403F5E" w14:textId="27B5F071" w:rsidR="00270268" w:rsidRPr="009E7E4A" w:rsidRDefault="009177D5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</w:tc>
        <w:tc>
          <w:tcPr>
            <w:tcW w:w="4726" w:type="dxa"/>
            <w:gridSpan w:val="2"/>
          </w:tcPr>
          <w:p w14:paraId="7A12286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D1A2FA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1E669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7DC0A6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7EF2F0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BB5EC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341EDC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FEB1B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AC817F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ACBDA41" w14:textId="3BF395D6" w:rsidR="00270268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K_U02 -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rozpoznaje czynniki patogenne wraz z określeniem ryzyka wystąpienia wybranych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 chorób</w:t>
            </w:r>
          </w:p>
        </w:tc>
        <w:tc>
          <w:tcPr>
            <w:tcW w:w="3438" w:type="dxa"/>
            <w:gridSpan w:val="2"/>
          </w:tcPr>
          <w:p w14:paraId="5A09B4B7" w14:textId="2776461C" w:rsidR="00F33F2B" w:rsidRPr="009E7E4A" w:rsidRDefault="00F33F2B" w:rsidP="00E85D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osób głuchych i niedosł</w:t>
            </w:r>
            <w:r w:rsidR="001917A7" w:rsidRPr="009E7E4A">
              <w:rPr>
                <w:rFonts w:ascii="Times New Roman" w:eastAsia="Times New Roman" w:hAnsi="Times New Roman" w:cs="Times New Roman"/>
              </w:rPr>
              <w:t>y</w:t>
            </w:r>
            <w:r w:rsidRPr="009E7E4A">
              <w:rPr>
                <w:rFonts w:ascii="Times New Roman" w:eastAsia="Times New Roman" w:hAnsi="Times New Roman" w:cs="Times New Roman"/>
              </w:rPr>
              <w:t>szących</w:t>
            </w:r>
          </w:p>
          <w:p w14:paraId="4166A9A5" w14:textId="77777777" w:rsidR="00F33F2B" w:rsidRPr="009E7E4A" w:rsidRDefault="00F33F2B" w:rsidP="00E85DE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1A86FEA1" w14:textId="77777777" w:rsidR="00F33F2B" w:rsidRPr="009E7E4A" w:rsidRDefault="00F33F2B" w:rsidP="00E85D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34EEE045" w14:textId="77777777" w:rsidR="00270268" w:rsidRPr="009E7E4A" w:rsidRDefault="00F33F2B" w:rsidP="00E85DEB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4B1E75DB" w14:textId="77777777" w:rsidR="00850EA8" w:rsidRPr="009E7E4A" w:rsidRDefault="00850EA8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23118E6D" w14:textId="77777777" w:rsidR="00037CC2" w:rsidRPr="009E7E4A" w:rsidRDefault="00037CC2" w:rsidP="00E85DEB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49CF0728" w14:textId="77777777" w:rsidR="00037CC2" w:rsidRPr="009E7E4A" w:rsidRDefault="00037CC2" w:rsidP="00E85DEB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7CFB38ED" w14:textId="15D54A8F" w:rsidR="00396B77" w:rsidRPr="009E7E4A" w:rsidRDefault="00396B77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Fizjologia</w:t>
            </w:r>
          </w:p>
          <w:p w14:paraId="7B6041E2" w14:textId="77777777" w:rsidR="00850EA8" w:rsidRPr="009E7E4A" w:rsidRDefault="00396B77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20DABF19" w14:textId="77777777" w:rsidR="00396B77" w:rsidRPr="009E7E4A" w:rsidRDefault="00396B77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2E1E8AB" w14:textId="77777777" w:rsidR="0019499D" w:rsidRPr="009E7E4A" w:rsidRDefault="0019499D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50E03B39" w14:textId="77777777" w:rsidR="00375C16" w:rsidRPr="009E7E4A" w:rsidRDefault="00375C16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2349D404" w14:textId="09D3205D" w:rsidR="00F9766D" w:rsidRPr="009E7E4A" w:rsidRDefault="00F9766D" w:rsidP="00E85DEB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5F489CC4" w14:textId="77777777" w:rsidR="00EE0DC1" w:rsidRPr="009E7E4A" w:rsidRDefault="00EE0DC1" w:rsidP="00E85DEB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05BF3753" w14:textId="77777777" w:rsidR="002D71C6" w:rsidRPr="009E7E4A" w:rsidRDefault="002D71C6" w:rsidP="00E85DEB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54F6B3B5" w14:textId="77777777" w:rsidR="00791B60" w:rsidRPr="009E7E4A" w:rsidRDefault="00791B60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10EC1D2B" w14:textId="329A1542" w:rsidR="005913AA" w:rsidRPr="009E7E4A" w:rsidRDefault="005913AA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>Chirurgia</w:t>
            </w:r>
          </w:p>
          <w:p w14:paraId="7980D909" w14:textId="5DB91801" w:rsidR="0019499D" w:rsidRPr="009E7E4A" w:rsidRDefault="0019499D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46F4B23C" w14:textId="77777777" w:rsidTr="00270268">
        <w:trPr>
          <w:trHeight w:val="320"/>
        </w:trPr>
        <w:tc>
          <w:tcPr>
            <w:tcW w:w="2031" w:type="dxa"/>
          </w:tcPr>
          <w:p w14:paraId="549B231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D0D5C6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53009D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D0D0D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D77930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6733A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BE57B2" w14:textId="1F4FF498" w:rsidR="00F42B26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48FD5092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45EE0F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D080B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84CA71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137925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CF768F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C43127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08C2DD" w14:textId="6A83C5AB" w:rsidR="00F42B26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K_U03 -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określa topografię narządów i układów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ze szczególnym uwzględnieniem układu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mięśniowo-szkieletowego i nerwowego</w:t>
            </w:r>
          </w:p>
        </w:tc>
        <w:tc>
          <w:tcPr>
            <w:tcW w:w="3438" w:type="dxa"/>
            <w:gridSpan w:val="2"/>
          </w:tcPr>
          <w:p w14:paraId="259187B8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Kinezjologia</w:t>
            </w:r>
          </w:p>
          <w:p w14:paraId="5B105C8F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1DBBB510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451DFBDB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Antropometria</w:t>
            </w:r>
          </w:p>
          <w:p w14:paraId="2A53E09E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7AA1AFCA" w14:textId="77777777" w:rsidR="00F42B26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Profilaktyka chorób zawodowych</w:t>
            </w:r>
          </w:p>
          <w:p w14:paraId="36CF53B6" w14:textId="77777777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4ACB3413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7BDE332E" w14:textId="77777777" w:rsidR="00037CC2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165E677F" w14:textId="77777777" w:rsidR="0019499D" w:rsidRPr="009E7E4A" w:rsidRDefault="0019499D" w:rsidP="0019499D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5C77685F" w14:textId="77777777" w:rsidR="0019499D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15BA16DC" w14:textId="77777777" w:rsidR="001917A7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1F0BB636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121B6814" w14:textId="77777777" w:rsidR="001917A7" w:rsidRPr="009E7E4A" w:rsidRDefault="005913AA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40746FA7" w14:textId="77777777" w:rsidR="00C30763" w:rsidRPr="009E7E4A" w:rsidRDefault="00C30763" w:rsidP="00C30763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palpacyjna i rentgenowska</w:t>
            </w:r>
          </w:p>
          <w:p w14:paraId="5A213696" w14:textId="77777777" w:rsidR="00252DEF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Terapia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manualna</w:t>
            </w:r>
            <w:proofErr w:type="spellEnd"/>
          </w:p>
          <w:p w14:paraId="20285940" w14:textId="03972AC4" w:rsidR="00C30763" w:rsidRPr="00653BA0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</w:tc>
      </w:tr>
      <w:tr w:rsidR="00F42B26" w14:paraId="63D04C99" w14:textId="77777777" w:rsidTr="009177D5">
        <w:trPr>
          <w:trHeight w:val="136"/>
        </w:trPr>
        <w:tc>
          <w:tcPr>
            <w:tcW w:w="2031" w:type="dxa"/>
          </w:tcPr>
          <w:p w14:paraId="094899C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EE116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64C6ABA" w14:textId="413FA6C8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03F3E078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A098B5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01D2E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F70BEC" w14:textId="1B33459A" w:rsidR="00F42B26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K_U04 -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interpretuje rolę poszczególnych narządów i układów w prawidłowym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funkcjonowaniu organizmu człowieka</w:t>
            </w:r>
          </w:p>
        </w:tc>
        <w:tc>
          <w:tcPr>
            <w:tcW w:w="3438" w:type="dxa"/>
            <w:gridSpan w:val="2"/>
          </w:tcPr>
          <w:p w14:paraId="70999743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26526B17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11490353" w14:textId="77777777" w:rsidR="00396B77" w:rsidRPr="009E7E4A" w:rsidRDefault="00396B77" w:rsidP="00396B7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2A74670F" w14:textId="77777777" w:rsidR="00F42B26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4EA27873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07CD158F" w14:textId="77777777" w:rsidR="00375C16" w:rsidRPr="009E7E4A" w:rsidRDefault="005913AA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61C0B6F6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Chirurgia </w:t>
            </w:r>
          </w:p>
          <w:p w14:paraId="49913CA4" w14:textId="4D27B810" w:rsidR="005913AA" w:rsidRPr="009E7E4A" w:rsidRDefault="005913AA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455C946" w14:textId="77777777" w:rsidTr="009177D5">
        <w:trPr>
          <w:trHeight w:val="98"/>
        </w:trPr>
        <w:tc>
          <w:tcPr>
            <w:tcW w:w="2031" w:type="dxa"/>
          </w:tcPr>
          <w:p w14:paraId="1106E24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D8415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785507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C3B5A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68B1D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8487524" w14:textId="551DB2FF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7B88338E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C41AF9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E6D63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92B859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C6EEEE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D3E49B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2EC742" w14:textId="26D10F22" w:rsidR="009177D5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K_U05 -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analizuje wpływ czynników zewnętrznych na organizm człowieka w otaczającym go środowisku</w:t>
            </w:r>
          </w:p>
        </w:tc>
        <w:tc>
          <w:tcPr>
            <w:tcW w:w="3438" w:type="dxa"/>
            <w:gridSpan w:val="2"/>
          </w:tcPr>
          <w:p w14:paraId="6F961AA1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Biofizyka</w:t>
            </w:r>
          </w:p>
          <w:p w14:paraId="0AAF574E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32A054D9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Choroby cywilizacyjne</w:t>
            </w:r>
          </w:p>
          <w:p w14:paraId="54A58072" w14:textId="70148B52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0F77DDF5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Ergonomia</w:t>
            </w:r>
          </w:p>
          <w:p w14:paraId="5F31AAF2" w14:textId="048AC3E5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7710B423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3EB5294F" w14:textId="77777777" w:rsidR="0019499D" w:rsidRPr="009E7E4A" w:rsidRDefault="0019499D" w:rsidP="0019499D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4CA44746" w14:textId="77777777" w:rsidR="0019499D" w:rsidRPr="009E7E4A" w:rsidRDefault="0019499D" w:rsidP="0019499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5C2F9743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63EB728A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4F096B4D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0C68FC36" w14:textId="1C165BEA" w:rsidR="00F33F2B" w:rsidRPr="009E7E4A" w:rsidRDefault="00E1445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Szkolenie ogólne w zakresie BHP</w:t>
            </w:r>
          </w:p>
          <w:p w14:paraId="5A245F79" w14:textId="77777777" w:rsidR="00F33F2B" w:rsidRDefault="005913AA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249F0A2B" w14:textId="199DE9F0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5729FBB0" w14:textId="77777777" w:rsidTr="009177D5">
        <w:trPr>
          <w:trHeight w:val="86"/>
        </w:trPr>
        <w:tc>
          <w:tcPr>
            <w:tcW w:w="2031" w:type="dxa"/>
          </w:tcPr>
          <w:p w14:paraId="3EE252C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E4D9D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859FE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B8C705" w14:textId="48867D66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3472A69F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8214CC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A40E3C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00280B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6EF2C3" w14:textId="266EB42A" w:rsidR="009177D5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K_U06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ocenia ruchomość stawów kończyn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i tułowia, napięcie mięśniowe oraz przeprowadza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analizę chodu</w:t>
            </w:r>
          </w:p>
        </w:tc>
        <w:tc>
          <w:tcPr>
            <w:tcW w:w="3438" w:type="dxa"/>
            <w:gridSpan w:val="2"/>
          </w:tcPr>
          <w:p w14:paraId="30E919DC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Kinezjologia</w:t>
            </w:r>
          </w:p>
          <w:p w14:paraId="7991D9DF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62C0C686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704413ED" w14:textId="77777777" w:rsidR="009177D5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4E982102" w14:textId="77777777" w:rsidR="001917A7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3D3728D0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1A1F7750" w14:textId="77777777" w:rsidR="00375C16" w:rsidRDefault="005913AA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1463E3E1" w14:textId="1E7C1ADE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4D066F4C" w14:textId="77777777" w:rsidTr="009177D5">
        <w:trPr>
          <w:trHeight w:val="212"/>
        </w:trPr>
        <w:tc>
          <w:tcPr>
            <w:tcW w:w="2031" w:type="dxa"/>
          </w:tcPr>
          <w:p w14:paraId="51AEDC3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66B8D9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E6BF5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134C3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BAF8C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75FDC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5A8740" w14:textId="00E69F32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49550B9B" w14:textId="610D9858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6D42E57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85474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6B94B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327AD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CE9F8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D2BB1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AB2282" w14:textId="1ECBF716" w:rsidR="009177D5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K_U07 -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wykorzystuje różne formy i metody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aktywności ruchowej w procesie fizjoterapii</w:t>
            </w:r>
          </w:p>
        </w:tc>
        <w:tc>
          <w:tcPr>
            <w:tcW w:w="3438" w:type="dxa"/>
            <w:gridSpan w:val="2"/>
          </w:tcPr>
          <w:p w14:paraId="3C7CE5BD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1E8656AF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2BE3211D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7339C9DB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Muzykoterapia</w:t>
            </w:r>
          </w:p>
          <w:p w14:paraId="19186886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01374CE4" w14:textId="77777777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22A8E0DE" w14:textId="77777777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43C761F1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lastRenderedPageBreak/>
              <w:t>Sport osób niepełnosprawnych</w:t>
            </w:r>
          </w:p>
          <w:p w14:paraId="4A91153B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6661C881" w14:textId="77777777" w:rsidR="001E6BA5" w:rsidRPr="009E7E4A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6657AFF6" w14:textId="0FFAC6CA" w:rsidR="00EE0DC1" w:rsidRPr="009E7E4A" w:rsidRDefault="00EE0DC1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77D5" w14:paraId="63CA963E" w14:textId="77777777" w:rsidTr="009177D5">
        <w:trPr>
          <w:trHeight w:val="230"/>
        </w:trPr>
        <w:tc>
          <w:tcPr>
            <w:tcW w:w="2031" w:type="dxa"/>
          </w:tcPr>
          <w:p w14:paraId="3F40A00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7AAE2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83D5356" w14:textId="2D47F47A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11E8E9BC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72ADDA9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80896A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F5B8A52" w14:textId="12A7522F" w:rsidR="009177D5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K_U08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planuje wysiłek fizyczny w fizjoterapii, treningu fizycznym i rekreacji mając na </w:t>
            </w:r>
            <w:r w:rsidRPr="009E7E4A">
              <w:rPr>
                <w:rFonts w:ascii="Times New Roman" w:eastAsia="Times New Roman" w:hAnsi="Times New Roman" w:cs="Times New Roman"/>
              </w:rPr>
              <w:t>względzie zdolność wysiłkową człowieka</w:t>
            </w:r>
          </w:p>
        </w:tc>
        <w:tc>
          <w:tcPr>
            <w:tcW w:w="3438" w:type="dxa"/>
            <w:gridSpan w:val="2"/>
          </w:tcPr>
          <w:p w14:paraId="750ED769" w14:textId="653972F4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556AE090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0035D340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2BF5F70C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41286487" w14:textId="77777777" w:rsidR="009177D5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09F937CE" w14:textId="77777777" w:rsidR="00E85DEB" w:rsidRDefault="00396B77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kliniczna w ortopedii, traumatologii i medycynie sportowej</w:t>
            </w:r>
          </w:p>
          <w:p w14:paraId="65D62808" w14:textId="0B95B97A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9177D5" w14:paraId="5FE45232" w14:textId="77777777" w:rsidTr="009177D5">
        <w:trPr>
          <w:trHeight w:val="148"/>
        </w:trPr>
        <w:tc>
          <w:tcPr>
            <w:tcW w:w="2031" w:type="dxa"/>
          </w:tcPr>
          <w:p w14:paraId="432C510C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34A0EC34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1C925E56" w14:textId="61B1325C" w:rsidR="009177D5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K_U09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- prezentuje techniki </w:t>
            </w:r>
            <w:r w:rsidR="00DD4306" w:rsidRPr="009E7E4A">
              <w:rPr>
                <w:rFonts w:ascii="Times New Roman" w:eastAsia="Times New Roman" w:hAnsi="Times New Roman" w:cs="Times New Roman"/>
              </w:rPr>
              <w:t>r</w:t>
            </w:r>
            <w:r w:rsidRPr="009E7E4A">
              <w:rPr>
                <w:rFonts w:ascii="Times New Roman" w:eastAsia="Times New Roman" w:hAnsi="Times New Roman" w:cs="Times New Roman"/>
              </w:rPr>
              <w:t>uchu w zakresie wybranych sportów indywidualnych i zespołowych  właściwych dla  wychowania fizycznego</w:t>
            </w:r>
          </w:p>
        </w:tc>
        <w:tc>
          <w:tcPr>
            <w:tcW w:w="3438" w:type="dxa"/>
            <w:gridSpan w:val="2"/>
          </w:tcPr>
          <w:p w14:paraId="0C8B2A4E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Wychowanie fizyczne</w:t>
            </w:r>
          </w:p>
          <w:p w14:paraId="0C0BED03" w14:textId="77777777" w:rsidR="00F33F2B" w:rsidRPr="009E7E4A" w:rsidRDefault="00F33F2B" w:rsidP="00A2570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3639BBBF" w14:textId="409047E2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37B3B6C" w14:textId="77777777" w:rsidTr="009177D5">
        <w:trPr>
          <w:trHeight w:val="86"/>
        </w:trPr>
        <w:tc>
          <w:tcPr>
            <w:tcW w:w="2031" w:type="dxa"/>
          </w:tcPr>
          <w:p w14:paraId="01AEB12D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23DB3475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B7825D3" w14:textId="0FC9E185" w:rsidR="009177D5" w:rsidRPr="009E7E4A" w:rsidRDefault="00DD4306">
            <w:pPr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K_U10 –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posiada umiejętności ruchowe i sprawność motoryczną związaną </w:t>
            </w:r>
            <w:r w:rsidRPr="009E7E4A">
              <w:rPr>
                <w:rFonts w:ascii="Times New Roman" w:eastAsia="Times New Roman" w:hAnsi="Times New Roman" w:cs="Times New Roman"/>
              </w:rPr>
              <w:t>z wykonywaniem zawodu fizjoterapeuty</w:t>
            </w:r>
          </w:p>
        </w:tc>
        <w:tc>
          <w:tcPr>
            <w:tcW w:w="3438" w:type="dxa"/>
            <w:gridSpan w:val="2"/>
          </w:tcPr>
          <w:p w14:paraId="1F583AD4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Wychowanie fizyczne</w:t>
            </w:r>
          </w:p>
          <w:p w14:paraId="2726C8E8" w14:textId="77777777" w:rsidR="00F33F2B" w:rsidRPr="009E7E4A" w:rsidRDefault="00F33F2B" w:rsidP="00A2570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44190B0E" w14:textId="77777777" w:rsidR="00F33F2B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3B4FE7C5" w14:textId="49790DF3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3A6CE6FE" w14:textId="77777777" w:rsidTr="009177D5">
        <w:trPr>
          <w:trHeight w:val="242"/>
        </w:trPr>
        <w:tc>
          <w:tcPr>
            <w:tcW w:w="2031" w:type="dxa"/>
          </w:tcPr>
          <w:p w14:paraId="2DD59675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3A6ECA7E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475B2541" w14:textId="1ADB68B8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tworzy programy aktywności ruchowej adaptacyjnej dla potrzeb fizjoterapii</w:t>
            </w:r>
          </w:p>
        </w:tc>
        <w:tc>
          <w:tcPr>
            <w:tcW w:w="3438" w:type="dxa"/>
            <w:gridSpan w:val="2"/>
          </w:tcPr>
          <w:p w14:paraId="387ED9BA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3857FECA" w14:textId="77777777" w:rsidR="00CF350E" w:rsidRPr="009E7E4A" w:rsidRDefault="00CF350E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22D6562A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0EB11485" w14:textId="07508DAE" w:rsidR="00EE0DC1" w:rsidRPr="009E7E4A" w:rsidRDefault="00EE0DC1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42AF48DE" w14:textId="77777777" w:rsidTr="009177D5">
        <w:trPr>
          <w:trHeight w:val="242"/>
        </w:trPr>
        <w:tc>
          <w:tcPr>
            <w:tcW w:w="2031" w:type="dxa"/>
          </w:tcPr>
          <w:p w14:paraId="0C5FF5D2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7DE8C46A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65C40972" w14:textId="1BC5910C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K_U12 -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planuje i prowadzi zajęcia rekreacyjno-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 sportowe z osobami niepełnosprawnymi</w:t>
            </w:r>
          </w:p>
        </w:tc>
        <w:tc>
          <w:tcPr>
            <w:tcW w:w="3438" w:type="dxa"/>
            <w:gridSpan w:val="2"/>
          </w:tcPr>
          <w:p w14:paraId="0681C4F6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3B6DC811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2CAB4CD5" w14:textId="0622F79C" w:rsidR="00EE0DC1" w:rsidRPr="009E7E4A" w:rsidRDefault="00EE0DC1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3EE645CF" w14:textId="77777777" w:rsidTr="009177D5">
        <w:trPr>
          <w:trHeight w:val="242"/>
        </w:trPr>
        <w:tc>
          <w:tcPr>
            <w:tcW w:w="2031" w:type="dxa"/>
          </w:tcPr>
          <w:p w14:paraId="61603D6D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3058391D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510EE6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7CD69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1E0C7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47EF81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CFEB2C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93E2E1" w14:textId="6600EFDC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K_U13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obsługuje aparaturę do fizykoterapii,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sprzęt do kinezyterapii i badań funkcjonalnych</w:t>
            </w:r>
          </w:p>
        </w:tc>
        <w:tc>
          <w:tcPr>
            <w:tcW w:w="3438" w:type="dxa"/>
            <w:gridSpan w:val="2"/>
          </w:tcPr>
          <w:p w14:paraId="2B507C6F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1AEC3EF3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07D37645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566CEEC3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402FCD10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3BE3BD29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Diagnostyka funkcjonalna w chorobach </w:t>
            </w:r>
            <w:r w:rsidRPr="009E7E4A">
              <w:rPr>
                <w:rFonts w:ascii="Times New Roman" w:eastAsia="Times New Roman" w:hAnsi="Times New Roman" w:cs="Times New Roman"/>
              </w:rPr>
              <w:t>wewnętrznych</w:t>
            </w:r>
          </w:p>
          <w:p w14:paraId="2F91B73D" w14:textId="77777777" w:rsidR="00505E0F" w:rsidRPr="009E7E4A" w:rsidRDefault="00505E0F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042F75EE" w14:textId="77777777" w:rsidR="00AA373C" w:rsidRPr="009E7E4A" w:rsidRDefault="00AA373C" w:rsidP="00AA373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Diagnostyka funkcjonalna w dysfunkcjach narządu ruchu</w:t>
            </w:r>
          </w:p>
          <w:p w14:paraId="6B235FF4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1D95E2E7" w14:textId="77777777" w:rsidR="00AA373C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1B73A74F" w14:textId="4EDD5F17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3941F2B5" w14:textId="77777777" w:rsidTr="009177D5">
        <w:trPr>
          <w:trHeight w:val="222"/>
        </w:trPr>
        <w:tc>
          <w:tcPr>
            <w:tcW w:w="2031" w:type="dxa"/>
          </w:tcPr>
          <w:p w14:paraId="38BFEC1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DE9E5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C57F4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07727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31893EC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7FEA3E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401B79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C6F6513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1AC120C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6086D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792739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11B9B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067DF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892179" w14:textId="690D6C74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11E08B25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9E098E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C06EC2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5DBC75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10A65D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BCF5B3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6B29BA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677AA1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7C859E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B9E18C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38DC53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DC7867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827E25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AC599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46D19F" w14:textId="5D23E8F1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K_U14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przeprowadza badania funkcjonalne i aparaturowe niezbędne dla doboru środków </w:t>
            </w:r>
            <w:r w:rsidRPr="009E7E4A">
              <w:rPr>
                <w:rFonts w:ascii="Times New Roman" w:eastAsia="Times New Roman" w:hAnsi="Times New Roman" w:cs="Times New Roman"/>
              </w:rPr>
              <w:t>fizjoterapii</w:t>
            </w:r>
          </w:p>
        </w:tc>
        <w:tc>
          <w:tcPr>
            <w:tcW w:w="3438" w:type="dxa"/>
            <w:gridSpan w:val="2"/>
          </w:tcPr>
          <w:p w14:paraId="69E32E0C" w14:textId="77777777" w:rsidR="003F29FD" w:rsidRPr="009E7E4A" w:rsidRDefault="003F29FD" w:rsidP="00E85DEB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4806BEB3" w14:textId="77777777" w:rsidR="009177D5" w:rsidRPr="009E7E4A" w:rsidRDefault="003F29FD" w:rsidP="00E85D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Diagnostyka funkcjonalna w chorobach </w:t>
            </w:r>
            <w:r w:rsidRPr="009E7E4A">
              <w:rPr>
                <w:rFonts w:ascii="Times New Roman" w:eastAsia="Times New Roman" w:hAnsi="Times New Roman" w:cs="Times New Roman"/>
              </w:rPr>
              <w:t>wewnętrznych</w:t>
            </w:r>
          </w:p>
          <w:p w14:paraId="319BAB35" w14:textId="77777777" w:rsidR="00505E0F" w:rsidRPr="009E7E4A" w:rsidRDefault="00505E0F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3C03EBF7" w14:textId="77777777" w:rsidR="0019499D" w:rsidRPr="009E7E4A" w:rsidRDefault="0019499D" w:rsidP="00E85DEB">
            <w:pPr>
              <w:pStyle w:val="WW-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532D690A" w14:textId="77777777" w:rsidR="0019499D" w:rsidRPr="009E7E4A" w:rsidRDefault="00022219" w:rsidP="00E85DE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10237E40" w14:textId="77777777" w:rsidR="00022219" w:rsidRPr="009E7E4A" w:rsidRDefault="00022219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26CD436D" w14:textId="77777777" w:rsidR="00022219" w:rsidRPr="009E7E4A" w:rsidRDefault="00022219" w:rsidP="00E85DEB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41325B55" w14:textId="77777777" w:rsidR="00022219" w:rsidRPr="009E7E4A" w:rsidRDefault="001917A7" w:rsidP="00E85D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43E69F46" w14:textId="77777777" w:rsidR="001917A7" w:rsidRPr="009E7E4A" w:rsidRDefault="001917A7" w:rsidP="00E85DEB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67454475" w14:textId="77777777" w:rsidR="00375C16" w:rsidRPr="009E7E4A" w:rsidRDefault="00375C16" w:rsidP="00E85DEB">
            <w:pPr>
              <w:pStyle w:val="Domylni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30B82243" w14:textId="7C376304" w:rsidR="00F9766D" w:rsidRPr="009E7E4A" w:rsidRDefault="00F9766D" w:rsidP="00E85DEB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396F30AA" w14:textId="77777777" w:rsidR="005913AA" w:rsidRPr="009E7E4A" w:rsidRDefault="005913AA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4928985B" w14:textId="77777777" w:rsidR="00AA373C" w:rsidRPr="009E7E4A" w:rsidRDefault="00AA373C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Diagnostyka funkcjonalna w dysfunkcjach narządu ruchu</w:t>
            </w:r>
          </w:p>
          <w:p w14:paraId="128609C4" w14:textId="77777777" w:rsidR="00911DD9" w:rsidRPr="009E7E4A" w:rsidRDefault="00911DD9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3DE7D05" w14:textId="789BAD23" w:rsidR="005913AA" w:rsidRPr="009E7E4A" w:rsidRDefault="001E6BA5" w:rsidP="00E85DEB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4D77702B" w14:textId="77777777" w:rsidR="00791B60" w:rsidRPr="009E7E4A" w:rsidRDefault="00791B60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13543A89" w14:textId="77777777" w:rsidR="001917A7" w:rsidRDefault="00070C19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2DE4B008" w14:textId="621D2653" w:rsidR="00E85DEB" w:rsidRPr="009E7E4A" w:rsidRDefault="00E85DEB" w:rsidP="00E85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75CF506C" w14:textId="77777777" w:rsidTr="009177D5">
        <w:trPr>
          <w:trHeight w:val="258"/>
        </w:trPr>
        <w:tc>
          <w:tcPr>
            <w:tcW w:w="2031" w:type="dxa"/>
          </w:tcPr>
          <w:p w14:paraId="604FFEE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AA597A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6F2137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0B824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6CE87A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AE9E26F" w14:textId="6291AB7E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0C611815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1DC3273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A086D0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C200C5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B09226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820AA3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3E59FF2" w14:textId="78797F97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K_U15 -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wykonuje zabiegi fizykalne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wykorzystując wiedzę z zakresu budowy anatomicznej oraz funkcjonowania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poszczególnych układów i narządów organizmu </w:t>
            </w:r>
            <w:r w:rsidRPr="009E7E4A">
              <w:rPr>
                <w:rFonts w:ascii="Times New Roman" w:eastAsia="Times New Roman" w:hAnsi="Times New Roman" w:cs="Times New Roman"/>
                <w:w w:val="98"/>
              </w:rPr>
              <w:t>człowieka</w:t>
            </w:r>
          </w:p>
        </w:tc>
        <w:tc>
          <w:tcPr>
            <w:tcW w:w="3438" w:type="dxa"/>
            <w:gridSpan w:val="2"/>
          </w:tcPr>
          <w:p w14:paraId="5A1BD24A" w14:textId="77777777" w:rsidR="003F29FD" w:rsidRPr="009E7E4A" w:rsidRDefault="003F29FD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785F486E" w14:textId="77777777" w:rsidR="003F29FD" w:rsidRPr="009E7E4A" w:rsidRDefault="003F29FD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7A6AA536" w14:textId="77777777" w:rsidR="003F29FD" w:rsidRPr="009E7E4A" w:rsidRDefault="003F29FD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2CBEC14A" w14:textId="77777777" w:rsidR="009177D5" w:rsidRPr="009E7E4A" w:rsidRDefault="003F29F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41A452F3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580F15D5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6C034BC2" w14:textId="77777777" w:rsidR="00037CC2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11316170" w14:textId="77777777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2E73CD9F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37836D67" w14:textId="77777777" w:rsidR="001917A7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4808E1CF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6143524F" w14:textId="47380EF4" w:rsidR="00791B60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4CA28726" w14:textId="13860CB8" w:rsidR="00252DEF" w:rsidRPr="004C657D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C65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Terapia manualna</w:t>
            </w:r>
          </w:p>
          <w:p w14:paraId="357B8FF5" w14:textId="77777777" w:rsidR="00E85DEB" w:rsidRDefault="00070C19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1B35B0E0" w14:textId="18A2B80D" w:rsidR="00252DEF" w:rsidRPr="009E7E4A" w:rsidRDefault="00252DEF" w:rsidP="00E85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D82614A" w14:textId="77777777" w:rsidTr="009177D5">
        <w:trPr>
          <w:trHeight w:val="222"/>
        </w:trPr>
        <w:tc>
          <w:tcPr>
            <w:tcW w:w="2031" w:type="dxa"/>
          </w:tcPr>
          <w:p w14:paraId="4E1E460C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1BD31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A0939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BCCC4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6CBFC4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28A14A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D205CA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83C48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41DE47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5610EF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0814A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0519F11" w14:textId="7787F67D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20B51580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4283973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8ED17E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C98F15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9A516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8291E0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AB3891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A20FD6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A1929F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37D2BD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EE6C05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2700F1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E069FAC" w14:textId="3FFFDC31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wykonuje zabiegi fizykalne wykorzystując znajomość patogenezy i objawów </w:t>
            </w:r>
            <w:r w:rsidRPr="009E7E4A">
              <w:rPr>
                <w:rFonts w:ascii="Times New Roman" w:eastAsia="Times New Roman" w:hAnsi="Times New Roman" w:cs="Times New Roman"/>
              </w:rPr>
              <w:t>klinicznych określonych jednostek chorobowych</w:t>
            </w:r>
          </w:p>
        </w:tc>
        <w:tc>
          <w:tcPr>
            <w:tcW w:w="3438" w:type="dxa"/>
            <w:gridSpan w:val="2"/>
          </w:tcPr>
          <w:p w14:paraId="133177E1" w14:textId="67FBF5F8" w:rsidR="003F29FD" w:rsidRPr="009E7E4A" w:rsidRDefault="003F29F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2B0C2F66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5A3A533A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0A97AB2B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778E54F4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2A5E07A8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77E25695" w14:textId="77777777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19AC5FEF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04E91457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52805DC0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55C57940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729CD2EF" w14:textId="77777777" w:rsidR="00CB273D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411830C7" w14:textId="77777777" w:rsidR="00B14FD2" w:rsidRPr="009E7E4A" w:rsidRDefault="00B14FD2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58140BB9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6D5FB2F7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74F0FF84" w14:textId="77777777" w:rsidR="001917A7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5C8764A3" w14:textId="77777777" w:rsidR="001E6BA5" w:rsidRPr="009E7E4A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60B522BA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76B7A0EA" w14:textId="77777777" w:rsidR="001E6BA5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3F2870F6" w14:textId="321F52C8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70536207" w14:textId="77777777" w:rsidTr="009177D5">
        <w:trPr>
          <w:trHeight w:val="258"/>
        </w:trPr>
        <w:tc>
          <w:tcPr>
            <w:tcW w:w="2031" w:type="dxa"/>
          </w:tcPr>
          <w:p w14:paraId="2D7750F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06C166D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0002F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B3CA9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2B04B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6918D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ACC9A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38D2A5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5A6BB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2B681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4F07A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C998D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8BA53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7DC104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6B3DE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599C5ED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B4F3EF" w14:textId="22327AB2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4D45975A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7C18253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7342CC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D513B2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147DB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BC4278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5D9439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E8B7AA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8D8EC7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08029D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24992A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81EEDA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EB4918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DB1BF7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EB2873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570DE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98402F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17DDAC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1CC40E6" w14:textId="7A3E7129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K_U17 -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interpretuje wskazania, </w:t>
            </w:r>
            <w:r w:rsidRPr="009E7E4A">
              <w:rPr>
                <w:rFonts w:ascii="Times New Roman" w:eastAsia="Times New Roman" w:hAnsi="Times New Roman" w:cs="Times New Roman"/>
              </w:rPr>
              <w:t>przeciwwskazania oraz skutki uboczne stosowanego postępowania fizjoterapeutycznego</w:t>
            </w:r>
          </w:p>
        </w:tc>
        <w:tc>
          <w:tcPr>
            <w:tcW w:w="3438" w:type="dxa"/>
            <w:gridSpan w:val="2"/>
          </w:tcPr>
          <w:p w14:paraId="21B2AADA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lastRenderedPageBreak/>
              <w:t>Fizykoterapia</w:t>
            </w:r>
          </w:p>
          <w:p w14:paraId="5E512910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6AA129AB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524FB546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7032E3E5" w14:textId="2E717D64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1E3260C6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0DB74CBF" w14:textId="77777777" w:rsidR="003F29FD" w:rsidRPr="009E7E4A" w:rsidRDefault="003F29F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080E7A2B" w14:textId="7A5C8DA1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43FBA096" w14:textId="77777777" w:rsidR="003F29FD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lastRenderedPageBreak/>
              <w:t>Fizjoterapia w medycynie sportowej</w:t>
            </w:r>
          </w:p>
          <w:p w14:paraId="274C856B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527B3AB0" w14:textId="5A81F886" w:rsidR="00CB273D" w:rsidRPr="009E7E4A" w:rsidRDefault="00CF350E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13C9632B" w14:textId="26013CB3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1882781F" w14:textId="6046EF9D" w:rsidR="00505E0F" w:rsidRPr="009E7E4A" w:rsidRDefault="00505E0F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2485F135" w14:textId="77777777" w:rsidR="00CB273D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41834B5B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482FC9E9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27852784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1EE5EFBF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64710458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79AAA95E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02592ACB" w14:textId="77777777" w:rsidR="00022219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31CB4DBE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039251BF" w14:textId="77777777" w:rsidR="00911DD9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1F56B141" w14:textId="77777777" w:rsidR="001E6BA5" w:rsidRPr="009E7E4A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0FCE39D9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648779FB" w14:textId="604E7D8C" w:rsidR="00791B60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3E335201" w14:textId="44B43DC9" w:rsidR="00252DEF" w:rsidRPr="004C657D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C65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Terapia manualna</w:t>
            </w:r>
          </w:p>
          <w:p w14:paraId="6220AFD5" w14:textId="77777777" w:rsidR="001E6BA5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13E26BEF" w14:textId="51B32F0C" w:rsidR="00252DEF" w:rsidRPr="009E7E4A" w:rsidRDefault="00252DE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793E31EF" w14:textId="77777777" w:rsidTr="009177D5">
        <w:trPr>
          <w:trHeight w:val="345"/>
        </w:trPr>
        <w:tc>
          <w:tcPr>
            <w:tcW w:w="2031" w:type="dxa"/>
          </w:tcPr>
          <w:p w14:paraId="683B4DE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11D386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FC5C43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31174E1" w14:textId="4909D34F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0FBBBE09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7B19708F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65E0395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5654C9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064FE7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A000B59" w14:textId="2A38CEDF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K_U18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dobiera rodzaje zaopatrzenia ortopedycznego i wyrobów medycznych </w:t>
            </w:r>
            <w:r w:rsidRPr="009E7E4A">
              <w:rPr>
                <w:rFonts w:ascii="Times New Roman" w:eastAsia="Times New Roman" w:hAnsi="Times New Roman" w:cs="Times New Roman"/>
              </w:rPr>
              <w:t>w zależności od wskazań</w:t>
            </w:r>
          </w:p>
        </w:tc>
        <w:tc>
          <w:tcPr>
            <w:tcW w:w="3438" w:type="dxa"/>
            <w:gridSpan w:val="2"/>
          </w:tcPr>
          <w:p w14:paraId="2148D38E" w14:textId="48182A8C" w:rsidR="003F29FD" w:rsidRPr="009E7E4A" w:rsidRDefault="003F29F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01E8AD01" w14:textId="77777777" w:rsidR="003F29FD" w:rsidRPr="009E7E4A" w:rsidRDefault="003F29F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7E43BBF8" w14:textId="77777777" w:rsidR="009177D5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78F05BE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24535BC5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561DA904" w14:textId="77777777" w:rsidR="00EE0DC1" w:rsidRPr="009E7E4A" w:rsidRDefault="00EE0DC1" w:rsidP="00EE0DC1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Wyroby medyczne (zaopatrzenie medyczne)</w:t>
            </w:r>
          </w:p>
          <w:p w14:paraId="0EC0104E" w14:textId="39B8B6A5" w:rsidR="001917A7" w:rsidRPr="009E7E4A" w:rsidRDefault="001917A7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66C44750" w14:textId="77777777" w:rsidTr="009177D5">
        <w:trPr>
          <w:trHeight w:val="382"/>
        </w:trPr>
        <w:tc>
          <w:tcPr>
            <w:tcW w:w="2031" w:type="dxa"/>
          </w:tcPr>
          <w:p w14:paraId="27C169F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1B84C0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763AF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999577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A2E45B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E17C1A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A1AF3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A36BC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3A436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6DEF0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3BD96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67D14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3B7573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7DD751" w14:textId="12E1670F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12B099A4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2643A3CF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68CE17D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0D4CF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8A622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0376E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527A8C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9F17AA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76E78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57CD32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B42D2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7CBB1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BB1C78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A45E94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4E3C4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EFF200" w14:textId="67127638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K_U19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- wykonuje odpowiednie procedury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związane z pracą fizjoterapeuty w odniesieniu do dziedzin klinicznych</w:t>
            </w:r>
          </w:p>
        </w:tc>
        <w:tc>
          <w:tcPr>
            <w:tcW w:w="3438" w:type="dxa"/>
            <w:gridSpan w:val="2"/>
          </w:tcPr>
          <w:p w14:paraId="69437B52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5CDEE330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6DBE7F94" w14:textId="250D0407" w:rsidR="003F29FD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7F603E81" w14:textId="2728640A" w:rsidR="004C657D" w:rsidRPr="009E7E4A" w:rsidRDefault="004C657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Pulmunologia</w:t>
            </w:r>
          </w:p>
          <w:p w14:paraId="4031341F" w14:textId="77777777" w:rsidR="003F29FD" w:rsidRPr="009E7E4A" w:rsidRDefault="003F29FD" w:rsidP="00A25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45FF394F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17F0DE88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Diagnostyka funkcjonalna w chorobach wewnętrznych</w:t>
            </w:r>
          </w:p>
          <w:p w14:paraId="0E95B305" w14:textId="77777777" w:rsidR="003F29FD" w:rsidRPr="009E7E4A" w:rsidRDefault="003F29F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18B53358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06E8CE5A" w14:textId="1C633646" w:rsidR="003F29FD" w:rsidRPr="009E7E4A" w:rsidRDefault="00505E0F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554BDB05" w14:textId="252BB6E6" w:rsidR="003F29FD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50C89530" w14:textId="5D22AFAD" w:rsidR="003F29FD" w:rsidRPr="009E7E4A" w:rsidRDefault="00B14FD2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64EEB860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0013995C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754653AE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3A411F44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1AB293D9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Programowanie rehabilitacji w </w:t>
            </w:r>
            <w:r w:rsidRPr="009E7E4A">
              <w:rPr>
                <w:rFonts w:ascii="Times New Roman" w:hAnsi="Times New Roman" w:cs="Times New Roman"/>
              </w:rPr>
              <w:lastRenderedPageBreak/>
              <w:t>chorobach wewnętrznych</w:t>
            </w:r>
          </w:p>
          <w:p w14:paraId="23308385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36F2687C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199C302D" w14:textId="30DFDD99" w:rsidR="003F29FD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3C4E830F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3D7B1B6" w14:textId="77777777" w:rsidR="001E6BA5" w:rsidRPr="009E7E4A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361E7891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2308D828" w14:textId="77777777" w:rsidR="00C30763" w:rsidRPr="009E7E4A" w:rsidRDefault="00C30763" w:rsidP="00C3076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1B1B1726" w14:textId="77777777" w:rsidR="003F29FD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7FD6840D" w14:textId="77777777" w:rsidR="00E1445D" w:rsidRPr="009E7E4A" w:rsidRDefault="00E1445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3270CF7A" w14:textId="77777777" w:rsidR="00070C19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0F23AD84" w14:textId="1D827FE2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5D5EAED2" w14:textId="77777777" w:rsidTr="009177D5">
        <w:trPr>
          <w:trHeight w:val="338"/>
        </w:trPr>
        <w:tc>
          <w:tcPr>
            <w:tcW w:w="2031" w:type="dxa"/>
          </w:tcPr>
          <w:p w14:paraId="255DDA2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1DF849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C1E276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E85FE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DB1CE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23562E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C35F3D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91055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66E154D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04BF0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C8507F9" w14:textId="583421E2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68D938BF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6CFE820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8474E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FA8AD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24442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1FFAFA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D42A1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8C357B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DA5C23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5FE18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AE5B13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062E0CF" w14:textId="315B695C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K_U20 </w:t>
            </w:r>
            <w:r w:rsidRPr="009E7E4A">
              <w:rPr>
                <w:rFonts w:ascii="Times New Roman" w:eastAsia="Times New Roman" w:hAnsi="Times New Roman" w:cs="Times New Roman"/>
              </w:rPr>
              <w:t>- stosuje specjalistyczne metody w procesie fizjoterapii</w:t>
            </w:r>
          </w:p>
        </w:tc>
        <w:tc>
          <w:tcPr>
            <w:tcW w:w="3438" w:type="dxa"/>
            <w:gridSpan w:val="2"/>
          </w:tcPr>
          <w:p w14:paraId="1DC2A339" w14:textId="62251593" w:rsidR="003F29FD" w:rsidRPr="009E7E4A" w:rsidRDefault="003F29FD" w:rsidP="00A25709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4EFC9327" w14:textId="77777777" w:rsidR="003F29FD" w:rsidRPr="009E7E4A" w:rsidRDefault="003F29FD" w:rsidP="00A25709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4AA62A04" w14:textId="77777777" w:rsidR="003F29FD" w:rsidRPr="009E7E4A" w:rsidRDefault="003F29FD" w:rsidP="00A25709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6B80955C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6E8F0F2A" w14:textId="50387F72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Rehabilitacja osób głuchych i niedosłyszących</w:t>
            </w:r>
          </w:p>
          <w:p w14:paraId="67501896" w14:textId="30F0DABC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 diagnostyczne w sporcie: metody kinezyterapeutyczne</w:t>
            </w:r>
          </w:p>
          <w:p w14:paraId="390A90BB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w warunkach domowych</w:t>
            </w:r>
          </w:p>
          <w:p w14:paraId="603AF0E6" w14:textId="19146176" w:rsidR="003F29FD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45AB7199" w14:textId="77777777" w:rsidR="003F29FD" w:rsidRPr="009E7E4A" w:rsidRDefault="00B14FD2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5D31DD90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0F0787D2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58CC4FD3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32DAF808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4EF54B32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2A8F8B81" w14:textId="5DB14E34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7612007F" w14:textId="2BA9FFA6" w:rsidR="00EE0DC1" w:rsidRPr="009E7E4A" w:rsidRDefault="00EE0DC1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17324F46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4C710D59" w14:textId="77777777" w:rsidR="00022219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2819F4F0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7707159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74E5C9B7" w14:textId="77777777" w:rsidR="00911DD9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2E78609A" w14:textId="77777777" w:rsidR="001E6BA5" w:rsidRPr="009E7E4A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60DB811C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19472281" w14:textId="1B065B5E" w:rsidR="00791B60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5DEBE895" w14:textId="32E5DD36" w:rsidR="00252DEF" w:rsidRPr="004C657D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C65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Terapia manualna</w:t>
            </w:r>
          </w:p>
          <w:p w14:paraId="1C5754D8" w14:textId="4015B629" w:rsidR="00E85DEB" w:rsidRPr="009E7E4A" w:rsidRDefault="00E85DEB" w:rsidP="004C6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3E81DF4" w14:textId="77777777" w:rsidTr="009177D5">
        <w:trPr>
          <w:trHeight w:val="259"/>
        </w:trPr>
        <w:tc>
          <w:tcPr>
            <w:tcW w:w="2031" w:type="dxa"/>
          </w:tcPr>
          <w:p w14:paraId="3ECCC5F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78B48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D5F35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FC636C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A3739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EE0C3B2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046214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77EB5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11734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B1FD6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F4DB45" w14:textId="137F24C3" w:rsidR="009177D5" w:rsidRPr="009E7E4A" w:rsidRDefault="009177D5" w:rsidP="009177D5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13D40E9B" w14:textId="4941117F" w:rsidR="00CC7A5A" w:rsidRPr="009E7E4A" w:rsidRDefault="00CC7A5A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P7S_UK</w:t>
            </w:r>
          </w:p>
          <w:p w14:paraId="01EA1F49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302BCF65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96A914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F72D8A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C7216B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37E348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0FCB5B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0DD32E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080726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DAC7EE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06A6EB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B15C91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6179A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BC0292A" w14:textId="2DCF3CEF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opracowuje i korzysta z dokumentacji medycznej w zakresie niezbędnym w pracy </w:t>
            </w:r>
            <w:r w:rsidRPr="009E7E4A">
              <w:rPr>
                <w:rFonts w:ascii="Times New Roman" w:eastAsia="Times New Roman" w:hAnsi="Times New Roman" w:cs="Times New Roman"/>
              </w:rPr>
              <w:t>fizjoterapeuty</w:t>
            </w:r>
          </w:p>
        </w:tc>
        <w:tc>
          <w:tcPr>
            <w:tcW w:w="3438" w:type="dxa"/>
            <w:gridSpan w:val="2"/>
          </w:tcPr>
          <w:p w14:paraId="3EDF41EC" w14:textId="77777777" w:rsidR="003F29FD" w:rsidRPr="009E7E4A" w:rsidRDefault="003F29FD" w:rsidP="00A25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lastRenderedPageBreak/>
              <w:t>Fizjoterapia kliniczna w psychiatrii</w:t>
            </w:r>
          </w:p>
          <w:p w14:paraId="7A8B6500" w14:textId="77777777" w:rsidR="004C657D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</w:t>
            </w:r>
          </w:p>
          <w:p w14:paraId="07AA2BFE" w14:textId="3A77BE87" w:rsidR="00850EA8" w:rsidRPr="009E7E4A" w:rsidRDefault="004C657D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Pulmunologia</w:t>
            </w:r>
            <w:r w:rsidR="00850EA8" w:rsidRPr="009E7E4A"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15F0C6F0" w14:textId="2525E5E9" w:rsidR="003F29FD" w:rsidRPr="009E7E4A" w:rsidRDefault="00505E0F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510CB49C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41078FD1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71EA8854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4D7CFA72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lastRenderedPageBreak/>
              <w:t>Fizjoterapia kliniczna w pediatrii</w:t>
            </w:r>
          </w:p>
          <w:p w14:paraId="1CE789F3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20590FDE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025B1455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50CCBFF1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0017EEA0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68550D41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A5677A6" w14:textId="77777777" w:rsidR="00022219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42D3B34D" w14:textId="77777777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4E927334" w14:textId="77777777" w:rsidR="00C30763" w:rsidRPr="009E7E4A" w:rsidRDefault="00C30763" w:rsidP="00C30763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palpacyjna i rentgenowska</w:t>
            </w:r>
          </w:p>
          <w:p w14:paraId="4344744E" w14:textId="77777777" w:rsidR="00C30763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6663D36C" w14:textId="77777777" w:rsidR="00E1445D" w:rsidRPr="009E7E4A" w:rsidRDefault="00E1445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6A0D6255" w14:textId="77777777" w:rsidR="00070C19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35F7F112" w14:textId="482261C3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03F8B72" w14:textId="77777777" w:rsidTr="009177D5">
        <w:trPr>
          <w:trHeight w:val="222"/>
        </w:trPr>
        <w:tc>
          <w:tcPr>
            <w:tcW w:w="2031" w:type="dxa"/>
          </w:tcPr>
          <w:p w14:paraId="6137BFD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284FC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C209BC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769669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018C17" w14:textId="1A061BE9" w:rsidR="009177D5" w:rsidRPr="009E7E4A" w:rsidRDefault="009177D5" w:rsidP="009177D5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086E2BCE" w14:textId="12DA07DA" w:rsidR="00CC7A5A" w:rsidRPr="009E7E4A" w:rsidRDefault="00CC7A5A" w:rsidP="009177D5">
            <w:pPr>
              <w:rPr>
                <w:rFonts w:ascii="Times New Roman" w:eastAsia="Times New Roman" w:hAnsi="Times New Roman" w:cs="Times New Roman"/>
                <w:b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8"/>
              </w:rPr>
              <w:t>P7S_UK</w:t>
            </w:r>
          </w:p>
          <w:p w14:paraId="516BF176" w14:textId="6650C782" w:rsidR="00CC7A5A" w:rsidRPr="009E7E4A" w:rsidRDefault="00CC7A5A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>P7S_UU</w:t>
            </w:r>
          </w:p>
          <w:p w14:paraId="355C38C2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178777B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6E6586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A629A2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2434D4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FA42F8" w14:textId="43BFDB0D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K_U22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podejmuje działania ukierunkowane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na edukację zdrowotną i promocję zdrowia</w:t>
            </w:r>
          </w:p>
        </w:tc>
        <w:tc>
          <w:tcPr>
            <w:tcW w:w="3438" w:type="dxa"/>
            <w:gridSpan w:val="2"/>
          </w:tcPr>
          <w:p w14:paraId="35928625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361F92A1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2E0A3547" w14:textId="7F4B6DB0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letni - sporty wodne</w:t>
            </w:r>
          </w:p>
          <w:p w14:paraId="286329E8" w14:textId="46A85A19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letni - sporty rekreacyjne</w:t>
            </w:r>
          </w:p>
          <w:p w14:paraId="018DFF50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zimowy – wyjazdowy</w:t>
            </w:r>
          </w:p>
          <w:p w14:paraId="00224F95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zimowy - zimowe formy aktywności</w:t>
            </w:r>
          </w:p>
          <w:p w14:paraId="3F53B25D" w14:textId="77777777" w:rsidR="00022219" w:rsidRPr="009E7E4A" w:rsidRDefault="00022219" w:rsidP="0002221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1973B041" w14:textId="77777777" w:rsidR="00F9766D" w:rsidRPr="009E7E4A" w:rsidRDefault="00F9766D" w:rsidP="00F9766D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0D5A0C64" w14:textId="77777777" w:rsidR="008C00F3" w:rsidRPr="009E7E4A" w:rsidRDefault="008C00F3" w:rsidP="008C00F3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ogólna</w:t>
            </w:r>
          </w:p>
          <w:p w14:paraId="1C38F173" w14:textId="77777777" w:rsidR="00E1445D" w:rsidRPr="009E7E4A" w:rsidRDefault="00E1445D" w:rsidP="00E144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Szkolenie ogólne w zakresie BHP</w:t>
            </w:r>
          </w:p>
          <w:p w14:paraId="348F31D6" w14:textId="77777777" w:rsidR="00022219" w:rsidRDefault="007D7A82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74E7EB6C" w14:textId="6191E1C5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1C9420DB" w14:textId="77777777" w:rsidTr="009177D5">
        <w:trPr>
          <w:trHeight w:val="246"/>
        </w:trPr>
        <w:tc>
          <w:tcPr>
            <w:tcW w:w="2031" w:type="dxa"/>
          </w:tcPr>
          <w:p w14:paraId="18F0ABAA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EA5DFA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0DCD83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F3DD33" w14:textId="3C80ECEB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3C7A53AC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514B16F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033DF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F5E36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BE8C407" w14:textId="016DD0F4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K_U23 </w:t>
            </w:r>
            <w:r w:rsidRPr="009E7E4A">
              <w:rPr>
                <w:rFonts w:ascii="Times New Roman" w:eastAsia="Times New Roman" w:hAnsi="Times New Roman" w:cs="Times New Roman"/>
              </w:rPr>
              <w:t>–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>rozpoznaje problemy psychologiczne oraz  społeczne w procesie fizjoterapii</w:t>
            </w:r>
          </w:p>
        </w:tc>
        <w:tc>
          <w:tcPr>
            <w:tcW w:w="3438" w:type="dxa"/>
            <w:gridSpan w:val="2"/>
          </w:tcPr>
          <w:p w14:paraId="12A51EC0" w14:textId="77777777" w:rsidR="009177D5" w:rsidRPr="009E7E4A" w:rsidRDefault="003F29FD" w:rsidP="00E85DEB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63996D3C" w14:textId="3E3B8117" w:rsidR="008C00F3" w:rsidRPr="009E7E4A" w:rsidRDefault="008C00F3" w:rsidP="00E85DEB">
            <w:pPr>
              <w:pStyle w:val="WW-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rehabili</w:t>
            </w:r>
            <w:r w:rsidR="00EE0DC1"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tacyjna</w:t>
            </w:r>
          </w:p>
          <w:p w14:paraId="14278E78" w14:textId="04DD8AEF" w:rsidR="00EE0DC1" w:rsidRPr="009E7E4A" w:rsidRDefault="00EE0DC1" w:rsidP="00E85DEB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422793F1" w14:textId="03636955" w:rsidR="00791B60" w:rsidRPr="009E7E4A" w:rsidRDefault="00791B60" w:rsidP="00E85DEB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Socjologia niepełnosprawności i rehabilitacji</w:t>
            </w:r>
          </w:p>
          <w:p w14:paraId="6B474109" w14:textId="77777777" w:rsidR="00BE6E99" w:rsidRPr="009E7E4A" w:rsidRDefault="00BE6E99" w:rsidP="00E85DEB">
            <w:pPr>
              <w:pStyle w:val="WW-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2C40C3F3" w14:textId="77777777" w:rsidR="00592C96" w:rsidRPr="009E7E4A" w:rsidRDefault="00592C96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751A8D0E" w14:textId="70BE759E" w:rsidR="008C00F3" w:rsidRDefault="00911DD9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55B31593" w14:textId="4FF68E2D" w:rsidR="00A7673C" w:rsidRPr="00A7673C" w:rsidRDefault="00A7673C" w:rsidP="00A767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785E20CC" w14:textId="77777777" w:rsidR="001E6BA5" w:rsidRDefault="001E6BA5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6BB51283" w14:textId="2191FB30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4B1D83FA" w14:textId="77777777" w:rsidTr="009177D5">
        <w:trPr>
          <w:trHeight w:val="222"/>
        </w:trPr>
        <w:tc>
          <w:tcPr>
            <w:tcW w:w="2031" w:type="dxa"/>
          </w:tcPr>
          <w:p w14:paraId="3B644AC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45A5EE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6FBA87" w14:textId="1195A151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5CD358F8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E6CEF4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64BD30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09139C" w14:textId="2423A3B3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K_U24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interpretuje kontrowersyjne zjawiska </w:t>
            </w:r>
            <w:r w:rsidRPr="009E7E4A">
              <w:rPr>
                <w:rFonts w:ascii="Times New Roman" w:eastAsia="Times New Roman" w:hAnsi="Times New Roman" w:cs="Times New Roman"/>
              </w:rPr>
              <w:t>związane z praktyką medyczną w kontekście etycznym</w:t>
            </w:r>
          </w:p>
        </w:tc>
        <w:tc>
          <w:tcPr>
            <w:tcW w:w="3438" w:type="dxa"/>
            <w:gridSpan w:val="2"/>
          </w:tcPr>
          <w:p w14:paraId="6848D24F" w14:textId="77777777" w:rsidR="003F29FD" w:rsidRPr="009E7E4A" w:rsidRDefault="003F29FD" w:rsidP="00E85DEB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0BD421EE" w14:textId="204DE16E" w:rsidR="00EE0DC1" w:rsidRPr="009E7E4A" w:rsidRDefault="00EE0DC1" w:rsidP="00E85DEB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66CDF128" w14:textId="05A96E37" w:rsidR="00791B60" w:rsidRPr="009E7E4A" w:rsidRDefault="00791B60" w:rsidP="00E85DEB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Socjologia niepełnosprawności i rehabilitacji</w:t>
            </w:r>
          </w:p>
          <w:p w14:paraId="5538BE17" w14:textId="77777777" w:rsidR="00592C96" w:rsidRPr="009E7E4A" w:rsidRDefault="00592C96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17BFC289" w14:textId="77777777" w:rsidR="00C30763" w:rsidRPr="009E7E4A" w:rsidRDefault="00C30763" w:rsidP="00E85DEB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7E4228A0" w14:textId="77777777" w:rsidR="009177D5" w:rsidRPr="009E7E4A" w:rsidRDefault="009177D5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7233188F" w14:textId="77777777" w:rsidTr="009177D5">
        <w:trPr>
          <w:trHeight w:val="222"/>
        </w:trPr>
        <w:tc>
          <w:tcPr>
            <w:tcW w:w="2031" w:type="dxa"/>
          </w:tcPr>
          <w:p w14:paraId="4C457930" w14:textId="157549F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556BF47D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98F38F3" w14:textId="0112642F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K_U25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wykorzystuje filozoficzną wiedzę do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interpretacji ważnych zjawisk społecznych w tym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 zjawisk o biomedycznym i bioetycznym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charakterze</w:t>
            </w:r>
          </w:p>
        </w:tc>
        <w:tc>
          <w:tcPr>
            <w:tcW w:w="3438" w:type="dxa"/>
            <w:gridSpan w:val="2"/>
          </w:tcPr>
          <w:p w14:paraId="76889E70" w14:textId="29021690" w:rsidR="009177D5" w:rsidRPr="009E7E4A" w:rsidRDefault="00791B60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Socjologia niepełnosprawności i rehabilitacji</w:t>
            </w:r>
          </w:p>
        </w:tc>
      </w:tr>
      <w:tr w:rsidR="009177D5" w14:paraId="039F5EFF" w14:textId="77777777" w:rsidTr="009177D5">
        <w:trPr>
          <w:trHeight w:val="382"/>
        </w:trPr>
        <w:tc>
          <w:tcPr>
            <w:tcW w:w="2031" w:type="dxa"/>
          </w:tcPr>
          <w:p w14:paraId="62354F2F" w14:textId="62E7A7F3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U</w:t>
            </w:r>
          </w:p>
          <w:p w14:paraId="41A1A2E5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70F305ED" w14:textId="09F82395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wykorzystuje wiedzę z zakresu dydaktyki i pedagogiki w odniesieniu do wykonywanego zawodu oraz realizuje proces samokształcenia promując zasadę uczenia się </w:t>
            </w:r>
            <w:r w:rsidRPr="009E7E4A">
              <w:rPr>
                <w:rFonts w:ascii="Times New Roman" w:eastAsia="Times New Roman" w:hAnsi="Times New Roman" w:cs="Times New Roman"/>
              </w:rPr>
              <w:t>przez całe życie</w:t>
            </w:r>
          </w:p>
        </w:tc>
        <w:tc>
          <w:tcPr>
            <w:tcW w:w="3438" w:type="dxa"/>
            <w:gridSpan w:val="2"/>
          </w:tcPr>
          <w:p w14:paraId="3E22DB92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7DBA0FAE" w14:textId="77777777" w:rsidR="00F9766D" w:rsidRPr="009E7E4A" w:rsidRDefault="00F9766D" w:rsidP="00F9766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75FE5E9B" w14:textId="77777777" w:rsidR="009177D5" w:rsidRPr="009E7E4A" w:rsidRDefault="00911DD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74CCDC6F" w14:textId="77777777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72318D7A" w14:textId="77777777" w:rsidR="00CE2274" w:rsidRPr="009E7E4A" w:rsidRDefault="00CE2274" w:rsidP="00CE227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Przysposobienie biblioteczne</w:t>
            </w:r>
          </w:p>
          <w:p w14:paraId="36375407" w14:textId="73E0092C" w:rsidR="00CE2274" w:rsidRPr="009E7E4A" w:rsidRDefault="00CE2274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5CAC7207" w14:textId="77777777" w:rsidTr="009177D5">
        <w:trPr>
          <w:trHeight w:val="653"/>
        </w:trPr>
        <w:tc>
          <w:tcPr>
            <w:tcW w:w="2031" w:type="dxa"/>
          </w:tcPr>
          <w:p w14:paraId="2B2035B6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4191D90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CB517A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E897101" w14:textId="133EC9AB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035FB4AD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4BE408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4B64F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7F8157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9A30D3E" w14:textId="6E6DDE5A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K_U27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interpretuje dane epidemiologiczne </w:t>
            </w:r>
            <w:r w:rsidRPr="009E7E4A">
              <w:rPr>
                <w:rFonts w:ascii="Times New Roman" w:eastAsia="Times New Roman" w:hAnsi="Times New Roman" w:cs="Times New Roman"/>
              </w:rPr>
              <w:t>i biostatystyczne</w:t>
            </w:r>
          </w:p>
        </w:tc>
        <w:tc>
          <w:tcPr>
            <w:tcW w:w="3438" w:type="dxa"/>
            <w:gridSpan w:val="2"/>
          </w:tcPr>
          <w:p w14:paraId="04C7B359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Demografia i epidemiologia</w:t>
            </w:r>
          </w:p>
          <w:p w14:paraId="03C2E020" w14:textId="77777777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Fizjoprofilaktyka</w:t>
            </w:r>
          </w:p>
          <w:p w14:paraId="5F11C7AE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EBP (Fizjoterapia oparta na faktach)</w:t>
            </w:r>
          </w:p>
          <w:p w14:paraId="482656B2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26CAD8B1" w14:textId="77777777" w:rsidR="00850EA8" w:rsidRPr="009E7E4A" w:rsidRDefault="00850EA8" w:rsidP="00850E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6F4A3F12" w14:textId="77777777" w:rsidR="00505E0F" w:rsidRPr="009E7E4A" w:rsidRDefault="00505E0F" w:rsidP="00505E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Biostatystyka</w:t>
            </w:r>
          </w:p>
          <w:p w14:paraId="12BB6AD6" w14:textId="349AA80B" w:rsidR="00505E0F" w:rsidRDefault="00505E0F" w:rsidP="00505E0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2C2D88E3" w14:textId="3160FC5E" w:rsidR="00A7673C" w:rsidRPr="00A7673C" w:rsidRDefault="00A7673C" w:rsidP="00A767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68940B0A" w14:textId="77777777" w:rsidR="00850EA8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1C906A88" w14:textId="77777777" w:rsidR="00E1445D" w:rsidRDefault="00E1445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4F3FC66F" w14:textId="4DB464EB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44C2BFE5" w14:textId="77777777" w:rsidTr="009177D5">
        <w:trPr>
          <w:trHeight w:val="308"/>
        </w:trPr>
        <w:tc>
          <w:tcPr>
            <w:tcW w:w="2031" w:type="dxa"/>
          </w:tcPr>
          <w:p w14:paraId="7BA25BA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CBCBCB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A985586" w14:textId="1EA36093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69439847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2ECF2E9D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7AEBC67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133B09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D3C05A4" w14:textId="42299B32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K_U28 -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wykorzystuje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wiedzę o zdrowiu, zagrożeniu zdrowia i skali niepełnosprawności w ujęciu demograficznym oraz epidemiologicznym</w:t>
            </w:r>
          </w:p>
        </w:tc>
        <w:tc>
          <w:tcPr>
            <w:tcW w:w="3438" w:type="dxa"/>
            <w:gridSpan w:val="2"/>
          </w:tcPr>
          <w:p w14:paraId="45E833F5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Demografia i epidemiologia</w:t>
            </w:r>
          </w:p>
          <w:p w14:paraId="48695C3B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Choroby cywilizacyjne</w:t>
            </w:r>
          </w:p>
          <w:p w14:paraId="0D041DCD" w14:textId="77777777" w:rsidR="00505E0F" w:rsidRPr="009E7E4A" w:rsidRDefault="00505E0F" w:rsidP="00505E0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25B7697F" w14:textId="77777777" w:rsidR="00505E0F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856E4AA" w14:textId="77777777" w:rsidR="00022219" w:rsidRPr="009E7E4A" w:rsidRDefault="00022219" w:rsidP="0002221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7E0FC683" w14:textId="77777777" w:rsidR="00F9766D" w:rsidRPr="009E7E4A" w:rsidRDefault="00F9766D" w:rsidP="00F9766D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69EC720A" w14:textId="77777777" w:rsidR="00C30763" w:rsidRPr="009E7E4A" w:rsidRDefault="00C30763" w:rsidP="00C3076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62B13ECA" w14:textId="3DBA0DFD" w:rsidR="00022219" w:rsidRPr="009E7E4A" w:rsidRDefault="00022219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646A8720" w14:textId="77777777" w:rsidTr="009177D5">
        <w:trPr>
          <w:trHeight w:val="197"/>
        </w:trPr>
        <w:tc>
          <w:tcPr>
            <w:tcW w:w="2031" w:type="dxa"/>
          </w:tcPr>
          <w:p w14:paraId="3B1AA642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39EEA0FF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12A327F0" w14:textId="54856135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K_U29 -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umiejętnie posługuje się aktami </w:t>
            </w:r>
            <w:r w:rsidRPr="009E7E4A">
              <w:rPr>
                <w:rFonts w:ascii="Times New Roman" w:eastAsia="Times New Roman" w:hAnsi="Times New Roman" w:cs="Times New Roman"/>
              </w:rPr>
              <w:t>prawnymi dotyczącymi wykonywanego zawodu</w:t>
            </w:r>
          </w:p>
        </w:tc>
        <w:tc>
          <w:tcPr>
            <w:tcW w:w="3438" w:type="dxa"/>
            <w:gridSpan w:val="2"/>
          </w:tcPr>
          <w:p w14:paraId="7E871A89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23DB1411" w14:textId="77777777" w:rsidR="00375C16" w:rsidRPr="009E7E4A" w:rsidRDefault="00375C16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Odpowiedzialność prawna w fizjoterapii</w:t>
            </w:r>
          </w:p>
          <w:p w14:paraId="269D9B8E" w14:textId="77777777" w:rsidR="008118E9" w:rsidRPr="009E7E4A" w:rsidRDefault="008118E9" w:rsidP="008118E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Podstawy prawa </w:t>
            </w:r>
          </w:p>
          <w:p w14:paraId="183FD8BD" w14:textId="66D8BD17" w:rsidR="008118E9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40D0E618" w14:textId="77777777" w:rsidTr="009177D5">
        <w:trPr>
          <w:trHeight w:val="406"/>
        </w:trPr>
        <w:tc>
          <w:tcPr>
            <w:tcW w:w="2031" w:type="dxa"/>
          </w:tcPr>
          <w:p w14:paraId="40EE8E73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2834D98B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127F4759" w14:textId="77777777" w:rsidR="009177D5" w:rsidRPr="009E7E4A" w:rsidRDefault="009177D5" w:rsidP="00CC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7E0DA81" w14:textId="0D894571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K_U30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wdraża zasady organizowania i zarządzania w funkcjonowaniu na rynku jednostki prowadzącej działalność zawodową</w:t>
            </w:r>
          </w:p>
        </w:tc>
        <w:tc>
          <w:tcPr>
            <w:tcW w:w="3438" w:type="dxa"/>
            <w:gridSpan w:val="2"/>
          </w:tcPr>
          <w:p w14:paraId="2545B397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0EDA319F" w14:textId="77777777" w:rsidR="00505E0F" w:rsidRPr="009E7E4A" w:rsidRDefault="00505E0F" w:rsidP="00A257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t>Ekonomia i systemy ochrony zdrowia</w:t>
            </w:r>
          </w:p>
          <w:p w14:paraId="63AE47F3" w14:textId="77777777" w:rsidR="00022219" w:rsidRPr="009E7E4A" w:rsidRDefault="00022219" w:rsidP="0002221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2B743B44" w14:textId="77777777" w:rsidR="00022219" w:rsidRDefault="008C00F3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Przedsiębiorczość w fizjoterapii</w:t>
            </w:r>
          </w:p>
          <w:p w14:paraId="482B510B" w14:textId="6FA1C0F4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16D86123" w14:textId="77777777" w:rsidTr="009177D5">
        <w:trPr>
          <w:trHeight w:val="222"/>
        </w:trPr>
        <w:tc>
          <w:tcPr>
            <w:tcW w:w="2031" w:type="dxa"/>
          </w:tcPr>
          <w:p w14:paraId="0145504F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142925EE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9A0E39F" w14:textId="7943452A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K_U31 -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planuje budżetowanie działalności </w:t>
            </w:r>
            <w:r w:rsidRPr="009E7E4A">
              <w:rPr>
                <w:rFonts w:ascii="Times New Roman" w:eastAsia="Times New Roman" w:hAnsi="Times New Roman" w:cs="Times New Roman"/>
              </w:rPr>
              <w:t>zawodowej</w:t>
            </w:r>
          </w:p>
        </w:tc>
        <w:tc>
          <w:tcPr>
            <w:tcW w:w="3438" w:type="dxa"/>
            <w:gridSpan w:val="2"/>
          </w:tcPr>
          <w:p w14:paraId="7F70C1BD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39A3FCEA" w14:textId="77777777" w:rsidR="00505E0F" w:rsidRPr="009E7E4A" w:rsidRDefault="00505E0F" w:rsidP="00A257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t>Ekonomia i systemy ochrony zdrowia</w:t>
            </w:r>
          </w:p>
          <w:p w14:paraId="7C48FB29" w14:textId="632A7832" w:rsidR="008C00F3" w:rsidRPr="009E7E4A" w:rsidRDefault="008C00F3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Przedsiębiorczość w fizjoterapii</w:t>
            </w:r>
          </w:p>
        </w:tc>
      </w:tr>
      <w:tr w:rsidR="009177D5" w14:paraId="0D84CC25" w14:textId="77777777" w:rsidTr="009177D5">
        <w:trPr>
          <w:trHeight w:val="369"/>
        </w:trPr>
        <w:tc>
          <w:tcPr>
            <w:tcW w:w="2031" w:type="dxa"/>
          </w:tcPr>
          <w:p w14:paraId="0A6D262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F44E46A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BB590D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331DF4D" w14:textId="50FB81F6" w:rsidR="009177D5" w:rsidRPr="009E7E4A" w:rsidRDefault="009177D5" w:rsidP="009177D5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7CA41CA9" w14:textId="4DF55BC1" w:rsidR="00CC7A5A" w:rsidRPr="009E7E4A" w:rsidRDefault="00CC7A5A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8"/>
              </w:rPr>
              <w:t>P7S_UO</w:t>
            </w:r>
          </w:p>
          <w:p w14:paraId="38CB2C36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C2B3CF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2483C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0D036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6BE703" w14:textId="5CDFAD6D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K_U32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>współdziała w organizacji i prowadzeniu badań naukowych</w:t>
            </w:r>
          </w:p>
        </w:tc>
        <w:tc>
          <w:tcPr>
            <w:tcW w:w="3438" w:type="dxa"/>
            <w:gridSpan w:val="2"/>
          </w:tcPr>
          <w:p w14:paraId="5FF0D468" w14:textId="77777777" w:rsidR="00A25709" w:rsidRPr="009E7E4A" w:rsidRDefault="00A25709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</w:t>
            </w:r>
          </w:p>
          <w:p w14:paraId="1EB0D083" w14:textId="18BAC1B7" w:rsidR="009177D5" w:rsidRPr="009E7E4A" w:rsidRDefault="00850EA8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="00A25709" w:rsidRPr="009E7E4A">
              <w:rPr>
                <w:rFonts w:ascii="Times New Roman" w:eastAsia="Times New Roman" w:hAnsi="Times New Roman" w:cs="Times New Roman"/>
                <w:w w:val="99"/>
              </w:rPr>
              <w:t>ewnętrznych</w:t>
            </w:r>
          </w:p>
          <w:p w14:paraId="4FA65010" w14:textId="77777777" w:rsidR="00850EA8" w:rsidRPr="009E7E4A" w:rsidRDefault="00850EA8" w:rsidP="00850E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4F4CE7CA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571D377D" w14:textId="77777777" w:rsidR="00850EA8" w:rsidRPr="009E7E4A" w:rsidRDefault="00911DD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16E68FE1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Historia rehabilitacji</w:t>
            </w:r>
          </w:p>
          <w:p w14:paraId="38CFD073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0A3502FE" w14:textId="77777777" w:rsidR="002D71C6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4DCB3DD4" w14:textId="77777777" w:rsidR="00E1445D" w:rsidRDefault="00E1445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778A3E4B" w14:textId="25126577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5218DB2" w14:textId="77777777" w:rsidTr="005A2072">
        <w:trPr>
          <w:trHeight w:val="614"/>
        </w:trPr>
        <w:tc>
          <w:tcPr>
            <w:tcW w:w="2031" w:type="dxa"/>
          </w:tcPr>
          <w:p w14:paraId="5ADD95A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7508A3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A74B0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72C707" w14:textId="77D377C9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4E5BAAD3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7D0DC55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1DCCA8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7A8B6B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B551DF" w14:textId="4E532B15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K_U33 -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posługuje się zasadami EBM (medycyny opartej na dowodach naukowych)</w:t>
            </w:r>
          </w:p>
        </w:tc>
        <w:tc>
          <w:tcPr>
            <w:tcW w:w="3438" w:type="dxa"/>
            <w:gridSpan w:val="2"/>
          </w:tcPr>
          <w:p w14:paraId="2EAC1343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EBP (Fizjoterapia oparta na faktach)</w:t>
            </w:r>
          </w:p>
          <w:p w14:paraId="603D4097" w14:textId="77777777" w:rsidR="00CB273D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28E3DA2B" w14:textId="77777777" w:rsidR="00850EA8" w:rsidRPr="009E7E4A" w:rsidRDefault="00850EA8" w:rsidP="00850E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0E62826A" w14:textId="77777777" w:rsidR="00505E0F" w:rsidRPr="009E7E4A" w:rsidRDefault="00505E0F" w:rsidP="00505E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Biostatystyka</w:t>
            </w:r>
          </w:p>
          <w:p w14:paraId="4AFF8413" w14:textId="77777777" w:rsidR="00850EA8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2A73B52E" w14:textId="77777777" w:rsidR="00022219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6B780577" w14:textId="77777777" w:rsidR="008118E9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1FFB6E69" w14:textId="77777777" w:rsidR="00CE2274" w:rsidRDefault="00CE2274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20129D19" w14:textId="5F822CBE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7E7AA5F8" w14:textId="77777777" w:rsidTr="009177D5">
        <w:trPr>
          <w:trHeight w:val="111"/>
        </w:trPr>
        <w:tc>
          <w:tcPr>
            <w:tcW w:w="2031" w:type="dxa"/>
          </w:tcPr>
          <w:p w14:paraId="35A3B42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575176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24E80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F9CAA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0CAB70A" w14:textId="22E51F98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45EC9810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5E571E5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DA1C87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491616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B523CD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0926898" w14:textId="1851F5DF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>K_U34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 stosuje efektywne techniki komunikacji z różnymi grupami społecznymi</w:t>
            </w:r>
          </w:p>
        </w:tc>
        <w:tc>
          <w:tcPr>
            <w:tcW w:w="3438" w:type="dxa"/>
            <w:gridSpan w:val="2"/>
          </w:tcPr>
          <w:p w14:paraId="00437CF9" w14:textId="77777777" w:rsidR="008C00F3" w:rsidRPr="009E7E4A" w:rsidRDefault="008C00F3" w:rsidP="008C00F3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Psychologia </w:t>
            </w: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rehabilitacjyjna</w:t>
            </w:r>
            <w:proofErr w:type="spellEnd"/>
          </w:p>
          <w:p w14:paraId="46D402A6" w14:textId="77777777" w:rsidR="009177D5" w:rsidRPr="009E7E4A" w:rsidRDefault="00BE6E9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4E768261" w14:textId="77777777" w:rsidR="00BE6E99" w:rsidRPr="009E7E4A" w:rsidRDefault="00BE6E99" w:rsidP="00BE6E99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6D0F4355" w14:textId="77777777" w:rsidR="00592C96" w:rsidRPr="009E7E4A" w:rsidRDefault="00592C96" w:rsidP="00592C96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190C248A" w14:textId="77777777" w:rsidR="00BE6E99" w:rsidRPr="009E7E4A" w:rsidRDefault="00911DD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4DC85AC1" w14:textId="589BB767" w:rsidR="001E6BA5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lastRenderedPageBreak/>
              <w:t>Neurolingwistyka</w:t>
            </w:r>
          </w:p>
          <w:p w14:paraId="67147A08" w14:textId="2E45474A" w:rsidR="004C657D" w:rsidRDefault="004C657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migowy</w:t>
            </w:r>
          </w:p>
          <w:p w14:paraId="48E6CB58" w14:textId="147BA924" w:rsidR="00C30763" w:rsidRPr="009E7E4A" w:rsidRDefault="00C30763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2BC34D56" w14:textId="5AF588A1" w:rsidR="00E85DEB" w:rsidRPr="009E7E4A" w:rsidRDefault="00E85DEB" w:rsidP="004C6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2C340A76" w14:textId="77777777" w:rsidTr="00270268">
        <w:trPr>
          <w:trHeight w:val="121"/>
        </w:trPr>
        <w:tc>
          <w:tcPr>
            <w:tcW w:w="2031" w:type="dxa"/>
          </w:tcPr>
          <w:p w14:paraId="35790D78" w14:textId="322C07F5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lastRenderedPageBreak/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6416F266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5F5E11D6" w14:textId="2EC671F4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K_U35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posługuje się językiem obcym zgodnie z wymaganiami określonymi dla poziomu B2 Europejskiego Systemu Opisu Kształcenia</w:t>
            </w:r>
          </w:p>
        </w:tc>
        <w:tc>
          <w:tcPr>
            <w:tcW w:w="3438" w:type="dxa"/>
            <w:gridSpan w:val="2"/>
          </w:tcPr>
          <w:p w14:paraId="191043CB" w14:textId="77777777" w:rsidR="0019499D" w:rsidRPr="009E7E4A" w:rsidRDefault="0019499D" w:rsidP="0019499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Język obcy</w:t>
            </w:r>
          </w:p>
          <w:p w14:paraId="36DF3654" w14:textId="77777777" w:rsidR="009177D5" w:rsidRPr="009E7E4A" w:rsidRDefault="009177D5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33EF943D" w14:textId="77777777" w:rsidTr="009177D5">
        <w:trPr>
          <w:trHeight w:val="160"/>
        </w:trPr>
        <w:tc>
          <w:tcPr>
            <w:tcW w:w="2031" w:type="dxa"/>
          </w:tcPr>
          <w:p w14:paraId="282D929E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70249A83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4748991D" w14:textId="16195359" w:rsidR="00F42B26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K_U36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wykonuje podstawowe czynności </w:t>
            </w:r>
            <w:r w:rsidRPr="009E7E4A">
              <w:rPr>
                <w:rFonts w:ascii="Times New Roman" w:eastAsia="Times New Roman" w:hAnsi="Times New Roman" w:cs="Times New Roman"/>
              </w:rPr>
              <w:t>ratunkowe w stanach zagrożenia zdrowia i życia</w:t>
            </w:r>
          </w:p>
        </w:tc>
        <w:tc>
          <w:tcPr>
            <w:tcW w:w="3438" w:type="dxa"/>
            <w:gridSpan w:val="2"/>
          </w:tcPr>
          <w:p w14:paraId="06781A90" w14:textId="77777777" w:rsidR="00A25709" w:rsidRPr="009E7E4A" w:rsidRDefault="00A25709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 wewnętrznych</w:t>
            </w:r>
          </w:p>
          <w:p w14:paraId="6394252A" w14:textId="77777777" w:rsidR="00F42B26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4562BA10" w14:textId="77777777" w:rsidR="00BE6E99" w:rsidRPr="009E7E4A" w:rsidRDefault="00BE6E99" w:rsidP="00BE6E9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iCs/>
                <w:sz w:val="20"/>
                <w:szCs w:val="20"/>
              </w:rPr>
              <w:t>Pierwsza pomoc przedmedyczna</w:t>
            </w:r>
          </w:p>
          <w:p w14:paraId="4726BB63" w14:textId="39F41346" w:rsidR="00BE6E99" w:rsidRPr="009E7E4A" w:rsidRDefault="00BE6E99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3BB0D03A" w14:textId="77777777" w:rsidTr="009177D5">
        <w:trPr>
          <w:trHeight w:val="161"/>
        </w:trPr>
        <w:tc>
          <w:tcPr>
            <w:tcW w:w="2031" w:type="dxa"/>
          </w:tcPr>
          <w:p w14:paraId="2A394DE1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82012D7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B0E308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8A19C2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C4C2EEC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43C155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38BF8C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A670323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71578B5" w14:textId="1719232C" w:rsidR="009177D5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P7S_UK</w:t>
            </w:r>
          </w:p>
          <w:p w14:paraId="354F4ECF" w14:textId="7DC475B7" w:rsidR="00CC7A5A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P7S_UO</w:t>
            </w:r>
          </w:p>
        </w:tc>
        <w:tc>
          <w:tcPr>
            <w:tcW w:w="4726" w:type="dxa"/>
            <w:gridSpan w:val="2"/>
          </w:tcPr>
          <w:p w14:paraId="4E21D7C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60C37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7DEA0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907CB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8A68D4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A8B287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71842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5FB5A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8F3770" w14:textId="7EE7316A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K_U37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>współpracuje z interdyscyplinarnym zespołem specjalistów w celu zapewnienia ciągłości opieki nad pacjentem</w:t>
            </w:r>
          </w:p>
        </w:tc>
        <w:tc>
          <w:tcPr>
            <w:tcW w:w="3438" w:type="dxa"/>
            <w:gridSpan w:val="2"/>
          </w:tcPr>
          <w:p w14:paraId="145D4955" w14:textId="77777777" w:rsidR="00A25709" w:rsidRPr="009E7E4A" w:rsidRDefault="00A25709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746A555C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22B3FE0A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59D2FD98" w14:textId="6BE07F59" w:rsidR="00A25709" w:rsidRPr="00E85DEB" w:rsidRDefault="00C30763" w:rsidP="00E85DEB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53C1E04C" w14:textId="1E825DE3" w:rsidR="00A25709" w:rsidRPr="00E85DEB" w:rsidRDefault="00A25709" w:rsidP="00E85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011C5E35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 wewnętrznych</w:t>
            </w:r>
          </w:p>
          <w:p w14:paraId="3856D8AB" w14:textId="77777777" w:rsidR="00CF350E" w:rsidRPr="009E7E4A" w:rsidRDefault="00CF350E" w:rsidP="00CF350E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23BB1913" w14:textId="77777777" w:rsidR="00CF350E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39531821" w14:textId="77777777" w:rsidR="00022219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43D18600" w14:textId="77777777" w:rsidR="00F9766D" w:rsidRPr="009E7E4A" w:rsidRDefault="00F9766D" w:rsidP="00F9766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74188883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56428066" w14:textId="77777777" w:rsidR="00F9766D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55E0633C" w14:textId="77777777" w:rsidR="00C30763" w:rsidRPr="009E7E4A" w:rsidRDefault="00C30763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1C4BCEB7" w14:textId="77777777" w:rsidR="00CE2274" w:rsidRPr="009E7E4A" w:rsidRDefault="00CE2274" w:rsidP="00CE227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Przysposobienie biblioteczne</w:t>
            </w:r>
          </w:p>
          <w:p w14:paraId="04BE3C88" w14:textId="77777777" w:rsidR="00CE2274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174E8E2B" w14:textId="0A589E51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5F0B9C7" w14:textId="77777777" w:rsidTr="009177D5">
        <w:trPr>
          <w:trHeight w:val="123"/>
        </w:trPr>
        <w:tc>
          <w:tcPr>
            <w:tcW w:w="2031" w:type="dxa"/>
          </w:tcPr>
          <w:p w14:paraId="78389754" w14:textId="77777777" w:rsidR="009177D5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432A2F96" w14:textId="77777777" w:rsidR="00CC7A5A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P7S_UO</w:t>
            </w:r>
          </w:p>
          <w:p w14:paraId="0BB15B2B" w14:textId="65226D2A" w:rsidR="00CC7A5A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P7S_UU</w:t>
            </w:r>
          </w:p>
        </w:tc>
        <w:tc>
          <w:tcPr>
            <w:tcW w:w="4726" w:type="dxa"/>
            <w:gridSpan w:val="2"/>
          </w:tcPr>
          <w:p w14:paraId="2E033AC4" w14:textId="05B7386C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>K_U38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identyfikuje błędy i zaniedbania w praktyce</w:t>
            </w:r>
          </w:p>
        </w:tc>
        <w:tc>
          <w:tcPr>
            <w:tcW w:w="3438" w:type="dxa"/>
            <w:gridSpan w:val="2"/>
          </w:tcPr>
          <w:p w14:paraId="4CF2493E" w14:textId="3874C275" w:rsidR="009177D5" w:rsidRPr="009E7E4A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</w:tc>
      </w:tr>
      <w:tr w:rsidR="009177D5" w14:paraId="7BBB8D08" w14:textId="77777777" w:rsidTr="005A2072">
        <w:trPr>
          <w:trHeight w:val="136"/>
        </w:trPr>
        <w:tc>
          <w:tcPr>
            <w:tcW w:w="2031" w:type="dxa"/>
            <w:tcBorders>
              <w:bottom w:val="single" w:sz="4" w:space="0" w:color="000000"/>
            </w:tcBorders>
          </w:tcPr>
          <w:p w14:paraId="023A06F0" w14:textId="77777777" w:rsidR="009177D5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P7S_UO</w:t>
            </w:r>
          </w:p>
          <w:p w14:paraId="0CF3E7C7" w14:textId="77777777" w:rsidR="00CC7A5A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P7S_UK</w:t>
            </w:r>
          </w:p>
          <w:p w14:paraId="4C2C1CA9" w14:textId="679BE096" w:rsidR="00CC7A5A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P7S_UU</w:t>
            </w:r>
          </w:p>
        </w:tc>
        <w:tc>
          <w:tcPr>
            <w:tcW w:w="4726" w:type="dxa"/>
            <w:gridSpan w:val="2"/>
            <w:tcBorders>
              <w:bottom w:val="single" w:sz="4" w:space="0" w:color="000000"/>
            </w:tcBorders>
          </w:tcPr>
          <w:p w14:paraId="5354600D" w14:textId="29E92944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K_U39 - </w:t>
            </w:r>
            <w:r w:rsidRPr="009E7E4A">
              <w:rPr>
                <w:rFonts w:ascii="Times New Roman" w:eastAsia="Times New Roman" w:hAnsi="Times New Roman" w:cs="Times New Roman"/>
              </w:rPr>
              <w:t>pełni rolę przywódczą w zespole realizującym zadania zawodowe</w:t>
            </w:r>
          </w:p>
        </w:tc>
        <w:tc>
          <w:tcPr>
            <w:tcW w:w="3438" w:type="dxa"/>
            <w:gridSpan w:val="2"/>
            <w:tcBorders>
              <w:bottom w:val="single" w:sz="4" w:space="0" w:color="000000"/>
            </w:tcBorders>
          </w:tcPr>
          <w:p w14:paraId="4A066268" w14:textId="77777777" w:rsidR="009177D5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39CA2DD8" w14:textId="77777777" w:rsidR="00CE2274" w:rsidRPr="009E7E4A" w:rsidRDefault="00CE2274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420A528A" w14:textId="77777777" w:rsidR="00070C19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66F5B8B3" w14:textId="1CF01961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072" w14:paraId="568F1B7E" w14:textId="77777777" w:rsidTr="005A2072">
        <w:trPr>
          <w:trHeight w:val="96"/>
        </w:trPr>
        <w:tc>
          <w:tcPr>
            <w:tcW w:w="10195" w:type="dxa"/>
            <w:gridSpan w:val="5"/>
            <w:shd w:val="clear" w:color="auto" w:fill="D9D9D9" w:themeFill="background1" w:themeFillShade="D9"/>
          </w:tcPr>
          <w:p w14:paraId="3924DF16" w14:textId="66F504AE" w:rsidR="005A2072" w:rsidRPr="009E7E4A" w:rsidRDefault="005A2072" w:rsidP="00A25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>KOMPETENCJE SPOŁECZNE</w:t>
            </w:r>
          </w:p>
        </w:tc>
      </w:tr>
      <w:tr w:rsidR="009177D5" w14:paraId="06E70BDB" w14:textId="77777777" w:rsidTr="009177D5">
        <w:trPr>
          <w:trHeight w:val="136"/>
        </w:trPr>
        <w:tc>
          <w:tcPr>
            <w:tcW w:w="2031" w:type="dxa"/>
          </w:tcPr>
          <w:p w14:paraId="6F74B545" w14:textId="33E626F4" w:rsidR="009177D5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P7S_KK</w:t>
            </w:r>
          </w:p>
        </w:tc>
        <w:tc>
          <w:tcPr>
            <w:tcW w:w="4726" w:type="dxa"/>
            <w:gridSpan w:val="2"/>
          </w:tcPr>
          <w:p w14:paraId="6B5B1C63" w14:textId="3F2D793C" w:rsidR="009177D5" w:rsidRPr="009E7E4A" w:rsidRDefault="00CC7A5A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K_K01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wie, kiedy zwrócić się o pomoc do ekspertów, </w:t>
            </w:r>
            <w:r w:rsidRPr="009E7E4A">
              <w:rPr>
                <w:rFonts w:ascii="Times New Roman" w:eastAsia="Times New Roman" w:hAnsi="Times New Roman" w:cs="Times New Roman"/>
              </w:rPr>
              <w:t>będąc świadomy własnych ograniczeń</w:t>
            </w:r>
          </w:p>
        </w:tc>
        <w:tc>
          <w:tcPr>
            <w:tcW w:w="3438" w:type="dxa"/>
            <w:gridSpan w:val="2"/>
          </w:tcPr>
          <w:p w14:paraId="215CF9C7" w14:textId="74AF704B" w:rsidR="009177D5" w:rsidRPr="009E7E4A" w:rsidRDefault="00A2570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Wszystkie przedmioty</w:t>
            </w:r>
          </w:p>
        </w:tc>
      </w:tr>
      <w:tr w:rsidR="009177D5" w14:paraId="64DAB331" w14:textId="77777777" w:rsidTr="009177D5">
        <w:trPr>
          <w:trHeight w:val="160"/>
        </w:trPr>
        <w:tc>
          <w:tcPr>
            <w:tcW w:w="2031" w:type="dxa"/>
          </w:tcPr>
          <w:p w14:paraId="0BAB3C70" w14:textId="34A9BC9E" w:rsidR="009177D5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P7S_KO</w:t>
            </w:r>
          </w:p>
        </w:tc>
        <w:tc>
          <w:tcPr>
            <w:tcW w:w="4726" w:type="dxa"/>
            <w:gridSpan w:val="2"/>
          </w:tcPr>
          <w:p w14:paraId="433A489D" w14:textId="0C6E3D46" w:rsidR="009177D5" w:rsidRPr="009E7E4A" w:rsidRDefault="00CC7A5A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K_K02 – </w:t>
            </w:r>
            <w:r w:rsidR="00850EA8" w:rsidRPr="009E7E4A">
              <w:rPr>
                <w:rFonts w:ascii="Times New Roman" w:hAnsi="Times New Roman" w:cs="Times New Roman"/>
              </w:rPr>
              <w:t>okazuje szacunek dla pacjentów i dba o ich dobro,</w:t>
            </w:r>
          </w:p>
        </w:tc>
        <w:tc>
          <w:tcPr>
            <w:tcW w:w="3438" w:type="dxa"/>
            <w:gridSpan w:val="2"/>
          </w:tcPr>
          <w:p w14:paraId="0F3F366C" w14:textId="77777777" w:rsidR="00850EA8" w:rsidRPr="009E7E4A" w:rsidRDefault="00850EA8" w:rsidP="00850EA8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Praktyki studenckie</w:t>
            </w:r>
          </w:p>
          <w:p w14:paraId="07178ECD" w14:textId="77777777" w:rsidR="00850EA8" w:rsidRPr="009E7E4A" w:rsidRDefault="00850EA8" w:rsidP="00850EA8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fizjoterapii</w:t>
            </w:r>
          </w:p>
          <w:p w14:paraId="15D25D5C" w14:textId="77777777" w:rsidR="009177D5" w:rsidRDefault="00850EA8" w:rsidP="00850E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</w:t>
            </w:r>
          </w:p>
          <w:p w14:paraId="2E008428" w14:textId="210D49BB" w:rsidR="00E85DEB" w:rsidRPr="009E7E4A" w:rsidRDefault="00E85DEB" w:rsidP="00850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19657925" w14:textId="77777777" w:rsidTr="005A2072">
        <w:trPr>
          <w:trHeight w:val="338"/>
        </w:trPr>
        <w:tc>
          <w:tcPr>
            <w:tcW w:w="2031" w:type="dxa"/>
          </w:tcPr>
          <w:p w14:paraId="017A9D57" w14:textId="1A01376A" w:rsidR="009177D5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P7S_KR</w:t>
            </w:r>
          </w:p>
          <w:p w14:paraId="3263370D" w14:textId="57F2BC31" w:rsidR="005A2072" w:rsidRPr="009E7E4A" w:rsidRDefault="005A2072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343CB89" w14:textId="68825E20" w:rsidR="009177D5" w:rsidRPr="009E7E4A" w:rsidRDefault="00CC7A5A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K_K03- </w:t>
            </w:r>
            <w:r w:rsidR="00850EA8" w:rsidRPr="009E7E4A">
              <w:rPr>
                <w:rFonts w:ascii="Times New Roman" w:hAnsi="Times New Roman" w:cs="Times New Roman"/>
              </w:rPr>
              <w:t>okazuje dbałość o prestiż związany z wykonywanym zawodem i właściwie pojętą solidarność zawodową</w:t>
            </w:r>
          </w:p>
        </w:tc>
        <w:tc>
          <w:tcPr>
            <w:tcW w:w="3438" w:type="dxa"/>
            <w:gridSpan w:val="2"/>
          </w:tcPr>
          <w:p w14:paraId="4CAE4CC4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Praktyki studenckie</w:t>
            </w:r>
          </w:p>
          <w:p w14:paraId="4977469A" w14:textId="77777777" w:rsidR="00A25709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fizjoterapii</w:t>
            </w:r>
          </w:p>
          <w:p w14:paraId="34EAE729" w14:textId="77777777" w:rsidR="00A25709" w:rsidRDefault="00A25709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</w:t>
            </w:r>
          </w:p>
          <w:p w14:paraId="7AE40A20" w14:textId="42543E68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072" w14:paraId="03494153" w14:textId="77777777" w:rsidTr="00270268">
        <w:trPr>
          <w:trHeight w:val="382"/>
        </w:trPr>
        <w:tc>
          <w:tcPr>
            <w:tcW w:w="2031" w:type="dxa"/>
          </w:tcPr>
          <w:p w14:paraId="3B3463B9" w14:textId="77777777" w:rsidR="005A2072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P7S_KR</w:t>
            </w:r>
          </w:p>
          <w:p w14:paraId="2DBF11B1" w14:textId="63E27A29" w:rsidR="00CC7A5A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P7S_KO</w:t>
            </w:r>
          </w:p>
        </w:tc>
        <w:tc>
          <w:tcPr>
            <w:tcW w:w="4726" w:type="dxa"/>
            <w:gridSpan w:val="2"/>
          </w:tcPr>
          <w:p w14:paraId="16167D42" w14:textId="079272A5" w:rsidR="005A2072" w:rsidRPr="009E7E4A" w:rsidRDefault="00CC7A5A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K_K04 - </w:t>
            </w:r>
            <w:r w:rsidR="00850EA8" w:rsidRPr="009E7E4A">
              <w:rPr>
                <w:rFonts w:ascii="Times New Roman" w:hAnsi="Times New Roman" w:cs="Times New Roman"/>
              </w:rPr>
              <w:t>współpracuje w zespole wielodyscyplinarnym, w celu zapewnienia ciągłości opieki nad pacjentem oraz bezpieczeństwa wszystkich uczestników zespołu</w:t>
            </w:r>
          </w:p>
        </w:tc>
        <w:tc>
          <w:tcPr>
            <w:tcW w:w="3438" w:type="dxa"/>
            <w:gridSpan w:val="2"/>
          </w:tcPr>
          <w:p w14:paraId="3EA9EE52" w14:textId="77777777" w:rsidR="005A2072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Praktyki studenckie</w:t>
            </w:r>
          </w:p>
          <w:p w14:paraId="006C438B" w14:textId="77777777" w:rsidR="00A25709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fizjoterapii</w:t>
            </w:r>
          </w:p>
          <w:p w14:paraId="1330F4D2" w14:textId="77777777" w:rsidR="00A25709" w:rsidRDefault="00A25709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</w:t>
            </w:r>
          </w:p>
          <w:p w14:paraId="77D00B2A" w14:textId="32B2DF65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EB2D9E" w14:textId="1D956C8E" w:rsidR="001D77E4" w:rsidRDefault="001D77E4"/>
    <w:p w14:paraId="08723890" w14:textId="20F0AFE6" w:rsidR="00CC7A5A" w:rsidRDefault="00CC7A5A"/>
    <w:p w14:paraId="1F9312F8" w14:textId="77777777" w:rsidR="00CC7A5A" w:rsidRPr="00D90F55" w:rsidRDefault="00CC7A5A" w:rsidP="00CC7A5A">
      <w:pPr>
        <w:numPr>
          <w:ilvl w:val="0"/>
          <w:numId w:val="1"/>
        </w:numPr>
        <w:tabs>
          <w:tab w:val="left" w:pos="753"/>
        </w:tabs>
        <w:spacing w:line="253" w:lineRule="auto"/>
        <w:ind w:left="580" w:right="580" w:hanging="4"/>
        <w:jc w:val="both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t>zgodnie z rozporządzeniem Ministra Nauki i Szkolnictwa Wyższego z dnia 14 listopada 2018 r. w sprawie charakterystyk drugiego stopnia efektów uczenia się dla kwalifikacji na poziomach 6–8 Polskiej Ramy Kwalifikacji (Dz. U. z 2018 r., poz. 2218).</w:t>
      </w:r>
    </w:p>
    <w:p w14:paraId="684B8623" w14:textId="77777777" w:rsidR="00CC7A5A" w:rsidRPr="00D90F55" w:rsidRDefault="00CC7A5A" w:rsidP="00CC7A5A">
      <w:pPr>
        <w:spacing w:line="17" w:lineRule="exact"/>
        <w:rPr>
          <w:rFonts w:ascii="Times New Roman" w:eastAsia="Times New Roman" w:hAnsi="Times New Roman" w:cs="Times New Roman"/>
        </w:rPr>
      </w:pPr>
    </w:p>
    <w:p w14:paraId="3465E8F2" w14:textId="77777777" w:rsidR="00CC7A5A" w:rsidRPr="00D90F55" w:rsidRDefault="00CC7A5A" w:rsidP="00CC7A5A">
      <w:pPr>
        <w:spacing w:line="246" w:lineRule="auto"/>
        <w:ind w:left="580" w:right="580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lastRenderedPageBreak/>
        <w:t>W przypadku studiów umożliwiających uzyskanie kompetencji inżynierskich należy wprowadzić na końcu przedrostek _Inż. np.: P6S_WG_Inż, P6S_WK_Inż, P6S_UW_Inż.</w:t>
      </w:r>
    </w:p>
    <w:p w14:paraId="44A66BE6" w14:textId="77777777" w:rsidR="00CC7A5A" w:rsidRPr="00D90F55" w:rsidRDefault="00CC7A5A" w:rsidP="00CC7A5A">
      <w:pPr>
        <w:spacing w:line="14" w:lineRule="exact"/>
        <w:rPr>
          <w:rFonts w:ascii="Times New Roman" w:eastAsia="Times New Roman" w:hAnsi="Times New Roman" w:cs="Times New Roman"/>
        </w:rPr>
      </w:pPr>
    </w:p>
    <w:p w14:paraId="3F86242E" w14:textId="77777777" w:rsidR="00CC7A5A" w:rsidRPr="00D90F55" w:rsidRDefault="00CC7A5A" w:rsidP="00CC7A5A">
      <w:pPr>
        <w:spacing w:line="0" w:lineRule="atLeast"/>
        <w:ind w:left="580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t>Cztery składniki opisu efektów (bez wskazania profilu kształcenia – co wynika z opisu kierunku):</w:t>
      </w:r>
    </w:p>
    <w:p w14:paraId="1826D972" w14:textId="77777777" w:rsidR="00CC7A5A" w:rsidRPr="00D90F55" w:rsidRDefault="00CC7A5A" w:rsidP="00CC7A5A">
      <w:pPr>
        <w:spacing w:line="17" w:lineRule="exact"/>
        <w:rPr>
          <w:rFonts w:ascii="Times New Roman" w:eastAsia="Times New Roman" w:hAnsi="Times New Roman" w:cs="Times New Roman"/>
        </w:rPr>
      </w:pPr>
    </w:p>
    <w:p w14:paraId="2570B100" w14:textId="77777777" w:rsidR="00CC7A5A" w:rsidRPr="00D90F55" w:rsidRDefault="00CC7A5A" w:rsidP="00CC7A5A">
      <w:pPr>
        <w:numPr>
          <w:ilvl w:val="1"/>
          <w:numId w:val="1"/>
        </w:numPr>
        <w:tabs>
          <w:tab w:val="left" w:pos="740"/>
        </w:tabs>
        <w:spacing w:line="0" w:lineRule="atLeast"/>
        <w:ind w:left="740" w:hanging="113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t>poziom (P6S, P7S)</w:t>
      </w:r>
    </w:p>
    <w:p w14:paraId="6F430485" w14:textId="77777777" w:rsidR="00CC7A5A" w:rsidRPr="00D90F55" w:rsidRDefault="00CC7A5A" w:rsidP="00CC7A5A">
      <w:pPr>
        <w:spacing w:line="19" w:lineRule="exact"/>
        <w:rPr>
          <w:rFonts w:ascii="Times New Roman" w:eastAsia="Times New Roman" w:hAnsi="Times New Roman" w:cs="Times New Roman"/>
        </w:rPr>
      </w:pPr>
    </w:p>
    <w:p w14:paraId="79115301" w14:textId="77777777" w:rsidR="00CC7A5A" w:rsidRPr="00D90F55" w:rsidRDefault="00CC7A5A" w:rsidP="00CC7A5A">
      <w:pPr>
        <w:numPr>
          <w:ilvl w:val="1"/>
          <w:numId w:val="1"/>
        </w:numPr>
        <w:tabs>
          <w:tab w:val="left" w:pos="740"/>
        </w:tabs>
        <w:spacing w:line="0" w:lineRule="atLeast"/>
        <w:ind w:left="740" w:hanging="113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t>składnik (WG, WK, UW, UK, UO, UU, KK, KO, KR),</w:t>
      </w:r>
    </w:p>
    <w:p w14:paraId="28AA54C3" w14:textId="77777777" w:rsidR="00CC7A5A" w:rsidRPr="00D90F55" w:rsidRDefault="00CC7A5A" w:rsidP="00CC7A5A">
      <w:pPr>
        <w:spacing w:line="17" w:lineRule="exact"/>
        <w:rPr>
          <w:rFonts w:ascii="Times New Roman" w:eastAsia="Times New Roman" w:hAnsi="Times New Roman" w:cs="Times New Roman"/>
        </w:rPr>
      </w:pPr>
    </w:p>
    <w:p w14:paraId="29827902" w14:textId="77777777" w:rsidR="00CC7A5A" w:rsidRPr="00D90F55" w:rsidRDefault="00CC7A5A" w:rsidP="00CC7A5A">
      <w:pPr>
        <w:spacing w:line="0" w:lineRule="atLeast"/>
        <w:ind w:left="580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t>- numer charakterystyki (1,2,3...)</w:t>
      </w:r>
    </w:p>
    <w:p w14:paraId="4C98DE40" w14:textId="77777777" w:rsidR="00CC7A5A" w:rsidRDefault="00CC7A5A"/>
    <w:sectPr w:rsidR="00CC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86"/>
    <w:rsid w:val="00001125"/>
    <w:rsid w:val="00022219"/>
    <w:rsid w:val="00037CC2"/>
    <w:rsid w:val="00070C19"/>
    <w:rsid w:val="0017444B"/>
    <w:rsid w:val="001917A7"/>
    <w:rsid w:val="0019499D"/>
    <w:rsid w:val="001C1DF0"/>
    <w:rsid w:val="001D77E4"/>
    <w:rsid w:val="001E6BA5"/>
    <w:rsid w:val="00230752"/>
    <w:rsid w:val="00252DEF"/>
    <w:rsid w:val="00270268"/>
    <w:rsid w:val="00285DCB"/>
    <w:rsid w:val="002D71C6"/>
    <w:rsid w:val="00375C16"/>
    <w:rsid w:val="00396B77"/>
    <w:rsid w:val="003F29FD"/>
    <w:rsid w:val="004252AD"/>
    <w:rsid w:val="0045237F"/>
    <w:rsid w:val="004C657D"/>
    <w:rsid w:val="00505E0F"/>
    <w:rsid w:val="005913AA"/>
    <w:rsid w:val="00592C96"/>
    <w:rsid w:val="005A2072"/>
    <w:rsid w:val="00653BA0"/>
    <w:rsid w:val="00791B60"/>
    <w:rsid w:val="007A250A"/>
    <w:rsid w:val="007D7A82"/>
    <w:rsid w:val="008118E9"/>
    <w:rsid w:val="00850EA8"/>
    <w:rsid w:val="008C00F3"/>
    <w:rsid w:val="00911DD9"/>
    <w:rsid w:val="009177D5"/>
    <w:rsid w:val="009E7E4A"/>
    <w:rsid w:val="00A25709"/>
    <w:rsid w:val="00A355E5"/>
    <w:rsid w:val="00A51587"/>
    <w:rsid w:val="00A7673C"/>
    <w:rsid w:val="00AA373C"/>
    <w:rsid w:val="00B14FD2"/>
    <w:rsid w:val="00B50701"/>
    <w:rsid w:val="00BE6E99"/>
    <w:rsid w:val="00C30763"/>
    <w:rsid w:val="00C741D7"/>
    <w:rsid w:val="00C75E78"/>
    <w:rsid w:val="00CB273D"/>
    <w:rsid w:val="00CC7A5A"/>
    <w:rsid w:val="00CE2274"/>
    <w:rsid w:val="00CF350E"/>
    <w:rsid w:val="00DB60FE"/>
    <w:rsid w:val="00DD4306"/>
    <w:rsid w:val="00E1445D"/>
    <w:rsid w:val="00E85DEB"/>
    <w:rsid w:val="00ED7002"/>
    <w:rsid w:val="00EE0DC1"/>
    <w:rsid w:val="00F14F86"/>
    <w:rsid w:val="00F33F2B"/>
    <w:rsid w:val="00F42B26"/>
    <w:rsid w:val="00F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2B33"/>
  <w15:chartTrackingRefBased/>
  <w15:docId w15:val="{D11DBAFB-48F9-BE44-8B25-7BD89299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F8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qFormat/>
    <w:rsid w:val="00850EA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customStyle="1" w:styleId="WW-Domylnie">
    <w:name w:val="WW-Domyślnie"/>
    <w:rsid w:val="0019499D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LO-normal">
    <w:name w:val="LO-normal"/>
    <w:qFormat/>
    <w:rsid w:val="00EE0DC1"/>
    <w:pPr>
      <w:suppressAutoHyphens/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5709</Words>
  <Characters>34256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PYSZORA</dc:creator>
  <cp:keywords/>
  <dc:description/>
  <cp:lastModifiedBy>Użytkownik systemu Windows</cp:lastModifiedBy>
  <cp:revision>2</cp:revision>
  <dcterms:created xsi:type="dcterms:W3CDTF">2021-03-01T05:37:00Z</dcterms:created>
  <dcterms:modified xsi:type="dcterms:W3CDTF">2021-03-01T05:37:00Z</dcterms:modified>
</cp:coreProperties>
</file>